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A112" w14:textId="77777777" w:rsidR="00336CCE" w:rsidRDefault="00336CCE" w:rsidP="00EF5DEC">
      <w:pPr>
        <w:spacing w:after="0"/>
        <w:jc w:val="center"/>
      </w:pPr>
      <w:r w:rsidRPr="000C28CE">
        <w:rPr>
          <w:noProof/>
          <w:bdr w:val="threeDEngrave" w:sz="24" w:space="0" w:color="454551" w:themeColor="text2" w:frame="1"/>
        </w:rPr>
        <w:drawing>
          <wp:inline distT="0" distB="0" distL="0" distR="0" wp14:anchorId="25E6FAEB" wp14:editId="4A38C80D">
            <wp:extent cx="6621145" cy="17907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1145" cy="1790700"/>
                    </a:xfrm>
                    <a:prstGeom prst="rect">
                      <a:avLst/>
                    </a:prstGeom>
                    <a:noFill/>
                    <a:ln>
                      <a:noFill/>
                    </a:ln>
                  </pic:spPr>
                </pic:pic>
              </a:graphicData>
            </a:graphic>
          </wp:inline>
        </w:drawing>
      </w:r>
    </w:p>
    <w:p w14:paraId="5EC7A6CF" w14:textId="7DD6A86F" w:rsidR="00336CCE" w:rsidRPr="001B0102" w:rsidRDefault="00336CCE">
      <w:pPr>
        <w:rPr>
          <w:sz w:val="24"/>
          <w:szCs w:val="24"/>
        </w:rPr>
      </w:pPr>
    </w:p>
    <w:tbl>
      <w:tblPr>
        <w:tblStyle w:val="Grilledutableau"/>
        <w:tblW w:w="0" w:type="auto"/>
        <w:tblInd w:w="112" w:type="dxa"/>
        <w:tblBorders>
          <w:top w:val="threeDEmboss" w:sz="24" w:space="0" w:color="8971E1" w:themeColor="accent5"/>
          <w:left w:val="threeDEmboss" w:sz="24" w:space="0" w:color="8971E1" w:themeColor="accent5"/>
          <w:bottom w:val="threeDEmboss" w:sz="24" w:space="0" w:color="8971E1" w:themeColor="accent5"/>
          <w:right w:val="threeDEmboss" w:sz="24" w:space="0" w:color="8971E1" w:themeColor="accent5"/>
          <w:insideH w:val="threeDEmboss" w:sz="24" w:space="0" w:color="8971E1" w:themeColor="accent5"/>
          <w:insideV w:val="threeDEmboss" w:sz="24" w:space="0" w:color="8971E1" w:themeColor="accent5"/>
        </w:tblBorders>
        <w:shd w:val="clear" w:color="auto" w:fill="7030A0"/>
        <w:tblLook w:val="04A0" w:firstRow="1" w:lastRow="0" w:firstColumn="1" w:lastColumn="0" w:noHBand="0" w:noVBand="1"/>
      </w:tblPr>
      <w:tblGrid>
        <w:gridCol w:w="10490"/>
      </w:tblGrid>
      <w:tr w:rsidR="00336CCE" w:rsidRPr="00040A0D" w14:paraId="0B143881" w14:textId="77777777" w:rsidTr="000C28CE">
        <w:tc>
          <w:tcPr>
            <w:tcW w:w="10490" w:type="dxa"/>
            <w:shd w:val="clear" w:color="auto" w:fill="FFFFFF" w:themeFill="background1"/>
          </w:tcPr>
          <w:p w14:paraId="09FB5C65" w14:textId="1FD724D0" w:rsidR="00336CCE" w:rsidRPr="00040A0D" w:rsidRDefault="00336CCE" w:rsidP="00E06BAC">
            <w:pPr>
              <w:jc w:val="center"/>
              <w:rPr>
                <w:rFonts w:ascii="Algerian" w:hAnsi="Algerian"/>
                <w:sz w:val="96"/>
                <w:szCs w:val="96"/>
              </w:rPr>
            </w:pPr>
            <w:r w:rsidRPr="004B077B">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CYCLOGOND N°2</w:t>
            </w:r>
            <w:r w:rsidR="000C28CE">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r>
    </w:tbl>
    <w:p w14:paraId="21C86DFA" w14:textId="77777777" w:rsidR="00336CCE" w:rsidRPr="00B1774B" w:rsidRDefault="00336CCE" w:rsidP="00336CCE">
      <w:pPr>
        <w:spacing w:after="0"/>
        <w:rPr>
          <w:rFonts w:ascii="Georgia" w:hAnsi="Georgia"/>
          <w:sz w:val="16"/>
          <w:szCs w:val="16"/>
        </w:rPr>
      </w:pPr>
    </w:p>
    <w:p w14:paraId="212FE3BE" w14:textId="4FDF1C49" w:rsidR="00336CCE" w:rsidRPr="004B077B" w:rsidRDefault="000C28CE" w:rsidP="00336CCE">
      <w:pPr>
        <w:spacing w:after="0"/>
        <w:rPr>
          <w:rFonts w:ascii="Cambria Math" w:hAnsi="Cambria Math"/>
          <w:b/>
          <w:bCs/>
          <w:color w:val="000000" w:themeColor="text1"/>
          <w:sz w:val="40"/>
          <w:szCs w:val="40"/>
        </w:rPr>
      </w:pPr>
      <w:r>
        <w:rPr>
          <w:rFonts w:ascii="Cambria Math" w:hAnsi="Cambria Math"/>
          <w:b/>
          <w:bCs/>
          <w:color w:val="000000" w:themeColor="text1"/>
          <w:sz w:val="40"/>
          <w:szCs w:val="40"/>
        </w:rPr>
        <w:t xml:space="preserve">FEVRIER </w:t>
      </w:r>
      <w:r w:rsidR="000F1D29" w:rsidRPr="004B077B">
        <w:rPr>
          <w:rFonts w:ascii="Cambria Math" w:hAnsi="Cambria Math"/>
          <w:b/>
          <w:bCs/>
          <w:color w:val="000000" w:themeColor="text1"/>
          <w:sz w:val="40"/>
          <w:szCs w:val="40"/>
        </w:rPr>
        <w:t>2025</w:t>
      </w:r>
    </w:p>
    <w:p w14:paraId="4540B448" w14:textId="77777777" w:rsidR="00336CCE" w:rsidRPr="00B1774B" w:rsidRDefault="00336CCE" w:rsidP="00336CCE">
      <w:pPr>
        <w:spacing w:after="0"/>
        <w:rPr>
          <w:rFonts w:ascii="Georgia" w:hAnsi="Georgia"/>
          <w:sz w:val="18"/>
          <w:szCs w:val="18"/>
        </w:rPr>
      </w:pPr>
      <w:r>
        <w:rPr>
          <w:rFonts w:ascii="Georgia" w:hAnsi="Georgia"/>
          <w:sz w:val="18"/>
          <w:szCs w:val="18"/>
        </w:rPr>
        <w:t>……………………………………………………………………………………………………………………………………………………………………………………………………</w:t>
      </w:r>
    </w:p>
    <w:p w14:paraId="0902DFAE" w14:textId="77777777" w:rsidR="00336CCE" w:rsidRDefault="00336CCE" w:rsidP="001B0102">
      <w:pPr>
        <w:spacing w:after="0"/>
        <w:rPr>
          <w:sz w:val="24"/>
          <w:szCs w:val="24"/>
        </w:rPr>
      </w:pPr>
    </w:p>
    <w:p w14:paraId="10A9BA73" w14:textId="77777777" w:rsidR="00BC3330" w:rsidRPr="00304C32" w:rsidRDefault="00BC3330" w:rsidP="001B0102">
      <w:pPr>
        <w:spacing w:after="0"/>
        <w:rPr>
          <w:sz w:val="24"/>
          <w:szCs w:val="24"/>
        </w:rPr>
      </w:pPr>
    </w:p>
    <w:p w14:paraId="3CCAA92E" w14:textId="40955E95" w:rsidR="00336CCE" w:rsidRPr="00AC30E0" w:rsidRDefault="00C620F3" w:rsidP="000C28CE">
      <w:pPr>
        <w:pBdr>
          <w:top w:val="threeDEngrave" w:sz="24" w:space="1" w:color="FF0000"/>
          <w:left w:val="threeDEngrave" w:sz="24" w:space="4" w:color="FF0000"/>
          <w:bottom w:val="threeDEmboss" w:sz="24" w:space="1" w:color="FF0000"/>
          <w:right w:val="threeDEmboss" w:sz="24" w:space="4" w:color="FF0000"/>
        </w:pBdr>
        <w:spacing w:after="0"/>
        <w:jc w:val="center"/>
        <w:rPr>
          <w:rFonts w:ascii="Georgia" w:hAnsi="Georgia"/>
          <w:b/>
          <w:bCs/>
          <w:sz w:val="32"/>
          <w:szCs w:val="32"/>
        </w:rPr>
      </w:pPr>
      <w:r>
        <w:rPr>
          <w:rFonts w:ascii="Georgia" w:hAnsi="Georgia"/>
          <w:b/>
          <w:bCs/>
          <w:sz w:val="32"/>
          <w:szCs w:val="32"/>
        </w:rPr>
        <w:t>LE MOT DES PRESIDENTS</w:t>
      </w:r>
    </w:p>
    <w:p w14:paraId="4FB86738" w14:textId="77777777" w:rsidR="00C620F3" w:rsidRDefault="00C620F3" w:rsidP="00336CCE">
      <w:pPr>
        <w:tabs>
          <w:tab w:val="left" w:pos="7995"/>
        </w:tabs>
        <w:rPr>
          <w:rFonts w:ascii="Georgia" w:hAnsi="Georgia"/>
          <w:sz w:val="16"/>
          <w:szCs w:val="16"/>
        </w:rPr>
      </w:pPr>
    </w:p>
    <w:p w14:paraId="01799412" w14:textId="632F1CDF" w:rsidR="00BC3330" w:rsidRDefault="00905166" w:rsidP="00916FE6">
      <w:pPr>
        <w:tabs>
          <w:tab w:val="left" w:pos="7995"/>
        </w:tabs>
        <w:spacing w:after="0"/>
        <w:jc w:val="both"/>
        <w:rPr>
          <w:rFonts w:ascii="Georgia" w:hAnsi="Georgia"/>
          <w:sz w:val="24"/>
          <w:szCs w:val="24"/>
        </w:rPr>
      </w:pPr>
      <w:r>
        <w:rPr>
          <w:rFonts w:ascii="Georgia" w:hAnsi="Georgia"/>
          <w:sz w:val="24"/>
          <w:szCs w:val="24"/>
        </w:rPr>
        <w:t xml:space="preserve">Nous remercions toutes celles et ceux qui sont venues (s) partager la galette seulement la moitié des licenciés de la section sont venus nous retrouver. Pour cette année 2025 nous espérons que tous les adhérents à la section viennent nous retrouver pour nous donner un coup de main lors de nos organisations. Sans les bénévoles toutes les organisations deviennent compliquées il faut que tout le monde en prenne conscience. </w:t>
      </w:r>
    </w:p>
    <w:p w14:paraId="0249FCD7" w14:textId="0EF7BABA" w:rsidR="002104B4" w:rsidRDefault="002104B4" w:rsidP="00916FE6">
      <w:pPr>
        <w:tabs>
          <w:tab w:val="left" w:pos="7995"/>
        </w:tabs>
        <w:spacing w:after="0"/>
        <w:jc w:val="both"/>
        <w:rPr>
          <w:rFonts w:ascii="Georgia" w:hAnsi="Georgia"/>
          <w:sz w:val="24"/>
          <w:szCs w:val="24"/>
        </w:rPr>
      </w:pPr>
      <w:r>
        <w:rPr>
          <w:rFonts w:ascii="Georgia" w:hAnsi="Georgia"/>
          <w:sz w:val="24"/>
          <w:szCs w:val="24"/>
        </w:rPr>
        <w:t xml:space="preserve">En attendant entrainer vous bien et au top pour le début de saison route et vtt et en </w:t>
      </w:r>
      <w:r w:rsidR="001A176B">
        <w:rPr>
          <w:rFonts w:ascii="Georgia" w:hAnsi="Georgia"/>
          <w:sz w:val="24"/>
          <w:szCs w:val="24"/>
        </w:rPr>
        <w:t>espérant</w:t>
      </w:r>
      <w:r>
        <w:rPr>
          <w:rFonts w:ascii="Georgia" w:hAnsi="Georgia"/>
          <w:sz w:val="24"/>
          <w:szCs w:val="24"/>
        </w:rPr>
        <w:t xml:space="preserve"> vous retrouver pour la randonnée le 02 mars 202</w:t>
      </w:r>
      <w:r w:rsidR="001A176B">
        <w:rPr>
          <w:rFonts w:ascii="Georgia" w:hAnsi="Georgia"/>
          <w:sz w:val="24"/>
          <w:szCs w:val="24"/>
        </w:rPr>
        <w:t>5</w:t>
      </w:r>
    </w:p>
    <w:p w14:paraId="004A55B7" w14:textId="77777777" w:rsidR="009274C2" w:rsidRDefault="009274C2" w:rsidP="00916FE6">
      <w:pPr>
        <w:tabs>
          <w:tab w:val="left" w:pos="7995"/>
        </w:tabs>
        <w:spacing w:after="0"/>
        <w:jc w:val="both"/>
        <w:rPr>
          <w:rFonts w:ascii="Georgia" w:hAnsi="Georgia"/>
          <w:sz w:val="24"/>
          <w:szCs w:val="24"/>
        </w:rPr>
      </w:pPr>
    </w:p>
    <w:p w14:paraId="1D935E3C" w14:textId="2338EA16" w:rsidR="00EA5246" w:rsidRPr="00CE2422" w:rsidRDefault="004047EA" w:rsidP="000C28CE">
      <w:pPr>
        <w:pBdr>
          <w:top w:val="threeDEngrave" w:sz="24" w:space="1" w:color="FF0000"/>
          <w:left w:val="threeDEngrave" w:sz="24" w:space="4" w:color="FF0000"/>
          <w:bottom w:val="threeDEmboss" w:sz="24" w:space="1" w:color="FF0000"/>
          <w:right w:val="threeDEmboss" w:sz="24" w:space="4" w:color="FF0000"/>
        </w:pBdr>
        <w:spacing w:after="0"/>
        <w:jc w:val="center"/>
        <w:rPr>
          <w:rFonts w:ascii="Georgia" w:hAnsi="Georgia"/>
          <w:b/>
          <w:bCs/>
          <w:sz w:val="32"/>
          <w:szCs w:val="32"/>
        </w:rPr>
      </w:pPr>
      <w:r>
        <w:rPr>
          <w:rFonts w:ascii="Georgia" w:hAnsi="Georgia"/>
          <w:b/>
          <w:bCs/>
          <w:sz w:val="32"/>
          <w:szCs w:val="32"/>
        </w:rPr>
        <w:t>LES</w:t>
      </w:r>
      <w:r w:rsidR="00485F0F">
        <w:rPr>
          <w:rFonts w:ascii="Georgia" w:hAnsi="Georgia"/>
          <w:b/>
          <w:bCs/>
          <w:sz w:val="32"/>
          <w:szCs w:val="32"/>
        </w:rPr>
        <w:t xml:space="preserve"> ANNIVERSAIRE</w:t>
      </w:r>
      <w:r>
        <w:rPr>
          <w:rFonts w:ascii="Georgia" w:hAnsi="Georgia"/>
          <w:b/>
          <w:bCs/>
          <w:sz w:val="32"/>
          <w:szCs w:val="32"/>
        </w:rPr>
        <w:t>S</w:t>
      </w:r>
      <w:r w:rsidR="00485F0F">
        <w:rPr>
          <w:rFonts w:ascii="Georgia" w:hAnsi="Georgia"/>
          <w:b/>
          <w:bCs/>
          <w:sz w:val="32"/>
          <w:szCs w:val="32"/>
        </w:rPr>
        <w:t xml:space="preserve"> </w:t>
      </w:r>
      <w:r>
        <w:rPr>
          <w:rFonts w:ascii="Georgia" w:hAnsi="Georgia"/>
          <w:b/>
          <w:bCs/>
          <w:sz w:val="32"/>
          <w:szCs w:val="32"/>
        </w:rPr>
        <w:t>DU MOIS D</w:t>
      </w:r>
      <w:r w:rsidR="00F65A5C">
        <w:rPr>
          <w:rFonts w:ascii="Georgia" w:hAnsi="Georgia"/>
          <w:b/>
          <w:bCs/>
          <w:sz w:val="32"/>
          <w:szCs w:val="32"/>
        </w:rPr>
        <w:t xml:space="preserve">E </w:t>
      </w:r>
      <w:r w:rsidR="001E5D33">
        <w:rPr>
          <w:rFonts w:ascii="Georgia" w:hAnsi="Georgia"/>
          <w:b/>
          <w:bCs/>
          <w:sz w:val="32"/>
          <w:szCs w:val="32"/>
        </w:rPr>
        <w:t>FEVRIER</w:t>
      </w:r>
    </w:p>
    <w:p w14:paraId="2510CAC0" w14:textId="3EA070B9" w:rsidR="004047EA" w:rsidRDefault="004047EA" w:rsidP="00AC6975">
      <w:pPr>
        <w:spacing w:after="0"/>
        <w:rPr>
          <w:rFonts w:ascii="Georgia" w:hAnsi="Georgia"/>
          <w:sz w:val="24"/>
          <w:szCs w:val="24"/>
        </w:rPr>
      </w:pPr>
    </w:p>
    <w:p w14:paraId="247DDC0B" w14:textId="77A60C71" w:rsidR="00FD3DC4" w:rsidRDefault="001E5D33" w:rsidP="00AC6975">
      <w:pPr>
        <w:spacing w:after="0"/>
        <w:rPr>
          <w:rFonts w:ascii="Georgia" w:hAnsi="Georgia"/>
          <w:sz w:val="24"/>
          <w:szCs w:val="24"/>
        </w:rPr>
      </w:pPr>
      <w:r>
        <w:rPr>
          <w:noProof/>
          <w14:ligatures w14:val="standardContextual"/>
        </w:rPr>
        <mc:AlternateContent>
          <mc:Choice Requires="wps">
            <w:drawing>
              <wp:anchor distT="0" distB="0" distL="114300" distR="114300" simplePos="0" relativeHeight="251659264" behindDoc="0" locked="0" layoutInCell="1" allowOverlap="1" wp14:anchorId="00AC1712" wp14:editId="4C106A45">
                <wp:simplePos x="0" y="0"/>
                <wp:positionH relativeFrom="column">
                  <wp:posOffset>3935730</wp:posOffset>
                </wp:positionH>
                <wp:positionV relativeFrom="paragraph">
                  <wp:posOffset>102234</wp:posOffset>
                </wp:positionV>
                <wp:extent cx="2619375" cy="2505075"/>
                <wp:effectExtent l="0" t="0" r="28575" b="28575"/>
                <wp:wrapNone/>
                <wp:docPr id="1530877355" name="Parchemin : horizontal 2"/>
                <wp:cNvGraphicFramePr/>
                <a:graphic xmlns:a="http://schemas.openxmlformats.org/drawingml/2006/main">
                  <a:graphicData uri="http://schemas.microsoft.com/office/word/2010/wordprocessingShape">
                    <wps:wsp>
                      <wps:cNvSpPr/>
                      <wps:spPr>
                        <a:xfrm>
                          <a:off x="0" y="0"/>
                          <a:ext cx="2619375" cy="2505075"/>
                        </a:xfrm>
                        <a:prstGeom prst="horizontalScroll">
                          <a:avLst/>
                        </a:prstGeom>
                        <a:solidFill>
                          <a:schemeClr val="bg1"/>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6C12B5" w14:textId="77777777" w:rsidR="007B5464" w:rsidRPr="005F670A" w:rsidRDefault="007B5464" w:rsidP="00D17319">
                            <w:pPr>
                              <w:jc w:val="center"/>
                              <w:rPr>
                                <w:rFonts w:ascii="Arial Black" w:hAnsi="Arial Black"/>
                                <w:bCs/>
                                <w:color w:val="FF0000"/>
                              </w:rPr>
                            </w:pPr>
                          </w:p>
                          <w:p w14:paraId="1AD14FB4" w14:textId="495B28C6" w:rsidR="007F3F6F" w:rsidRPr="001E5D33" w:rsidRDefault="001E5D33" w:rsidP="00D17319">
                            <w:pPr>
                              <w:jc w:val="center"/>
                              <w:rPr>
                                <w:b/>
                                <w:bCs/>
                                <w:color w:val="C00000"/>
                                <w:sz w:val="24"/>
                                <w:szCs w:val="24"/>
                              </w:rPr>
                            </w:pPr>
                            <w:r w:rsidRPr="001E5D33">
                              <w:rPr>
                                <w:b/>
                                <w:bCs/>
                                <w:color w:val="C00000"/>
                                <w:sz w:val="24"/>
                                <w:szCs w:val="24"/>
                              </w:rPr>
                              <w:t>BOULESTEIX Alain</w:t>
                            </w:r>
                          </w:p>
                          <w:p w14:paraId="409A5C65" w14:textId="2722F21A" w:rsidR="007B5464" w:rsidRPr="001E5D33" w:rsidRDefault="001E5D33" w:rsidP="00D17319">
                            <w:pPr>
                              <w:jc w:val="center"/>
                              <w:rPr>
                                <w:b/>
                                <w:bCs/>
                                <w:color w:val="C00000"/>
                                <w:sz w:val="24"/>
                                <w:szCs w:val="24"/>
                              </w:rPr>
                            </w:pPr>
                            <w:r w:rsidRPr="001E5D33">
                              <w:rPr>
                                <w:b/>
                                <w:bCs/>
                                <w:color w:val="C00000"/>
                                <w:sz w:val="24"/>
                                <w:szCs w:val="24"/>
                              </w:rPr>
                              <w:t>GAUTHIER Josette</w:t>
                            </w:r>
                          </w:p>
                          <w:p w14:paraId="7BCDB2B9" w14:textId="3F716F8C" w:rsidR="001E5D33" w:rsidRPr="001E5D33" w:rsidRDefault="001E5D33" w:rsidP="00D17319">
                            <w:pPr>
                              <w:jc w:val="center"/>
                              <w:rPr>
                                <w:b/>
                                <w:bCs/>
                                <w:color w:val="C00000"/>
                                <w:sz w:val="24"/>
                                <w:szCs w:val="24"/>
                              </w:rPr>
                            </w:pPr>
                            <w:r w:rsidRPr="001E5D33">
                              <w:rPr>
                                <w:b/>
                                <w:bCs/>
                                <w:color w:val="C00000"/>
                                <w:sz w:val="24"/>
                                <w:szCs w:val="24"/>
                              </w:rPr>
                              <w:t>JEAN DIT SAUSSAY Fabien</w:t>
                            </w:r>
                          </w:p>
                          <w:p w14:paraId="63DC80A6" w14:textId="6DD6B92C" w:rsidR="001E5D33" w:rsidRPr="001E5D33" w:rsidRDefault="001E5D33" w:rsidP="00D17319">
                            <w:pPr>
                              <w:jc w:val="center"/>
                              <w:rPr>
                                <w:b/>
                                <w:bCs/>
                                <w:color w:val="C00000"/>
                                <w:sz w:val="24"/>
                                <w:szCs w:val="24"/>
                              </w:rPr>
                            </w:pPr>
                            <w:r w:rsidRPr="001E5D33">
                              <w:rPr>
                                <w:b/>
                                <w:bCs/>
                                <w:color w:val="C00000"/>
                                <w:sz w:val="24"/>
                                <w:szCs w:val="24"/>
                              </w:rPr>
                              <w:t>LYDWA Chantal</w:t>
                            </w:r>
                          </w:p>
                          <w:p w14:paraId="22311BBE" w14:textId="398748CB" w:rsidR="001E5D33" w:rsidRPr="001E5D33" w:rsidRDefault="001E5D33" w:rsidP="00D17319">
                            <w:pPr>
                              <w:jc w:val="center"/>
                              <w:rPr>
                                <w:b/>
                                <w:bCs/>
                                <w:color w:val="C00000"/>
                                <w:sz w:val="24"/>
                                <w:szCs w:val="24"/>
                              </w:rPr>
                            </w:pPr>
                            <w:r w:rsidRPr="001E5D33">
                              <w:rPr>
                                <w:b/>
                                <w:bCs/>
                                <w:color w:val="C00000"/>
                                <w:sz w:val="24"/>
                                <w:szCs w:val="24"/>
                              </w:rPr>
                              <w:t>PRIEURE Charles</w:t>
                            </w:r>
                          </w:p>
                          <w:p w14:paraId="5FC1ED7F" w14:textId="77777777" w:rsidR="001E5D33" w:rsidRDefault="001E5D33" w:rsidP="00D17319">
                            <w:pPr>
                              <w:jc w:val="center"/>
                              <w:rPr>
                                <w:b/>
                                <w:bCs/>
                                <w:color w:val="C00000"/>
                                <w:sz w:val="24"/>
                                <w:szCs w:val="24"/>
                              </w:rPr>
                            </w:pPr>
                          </w:p>
                          <w:p w14:paraId="7EC4282A" w14:textId="77777777" w:rsidR="001E5D33" w:rsidRPr="005F670A" w:rsidRDefault="001E5D33" w:rsidP="00D17319">
                            <w:pPr>
                              <w:jc w:val="center"/>
                              <w:rPr>
                                <w:b/>
                                <w:bCs/>
                                <w:color w:val="C00000"/>
                                <w:sz w:val="24"/>
                                <w:szCs w:val="24"/>
                              </w:rPr>
                            </w:pPr>
                          </w:p>
                          <w:p w14:paraId="6E82BDAE" w14:textId="16BEE17B" w:rsidR="00F1006A" w:rsidRPr="007B5464" w:rsidRDefault="00F1006A" w:rsidP="00F1006A">
                            <w:pPr>
                              <w:jc w:val="center"/>
                              <w:rPr>
                                <w:b/>
                                <w:bCs/>
                                <w:color w:val="000000" w:themeColor="text1"/>
                                <w:sz w:val="24"/>
                                <w:szCs w:val="24"/>
                              </w:rPr>
                            </w:pPr>
                          </w:p>
                          <w:p w14:paraId="4571DF1C" w14:textId="77777777" w:rsidR="00E27B74" w:rsidRPr="00D049CD" w:rsidRDefault="00E27B74" w:rsidP="00AC6975">
                            <w:pPr>
                              <w:jc w:val="both"/>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C17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2" o:spid="_x0000_s1026" type="#_x0000_t98" style="position:absolute;margin-left:309.9pt;margin-top:8.05pt;width:206.2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" fillcolor="white [3212]" strokecolor="#7030a0" strokeweight="1pt">
                <v:stroke joinstyle="miter"/>
                <v:textbox>
                  <w:txbxContent>
                    <w:p w14:paraId="196C12B5" w14:textId="77777777" w:rsidR="007B5464" w:rsidRPr="005F670A" w:rsidRDefault="007B5464" w:rsidP="00D17319">
                      <w:pPr>
                        <w:jc w:val="center"/>
                        <w:rPr>
                          <w:rFonts w:ascii="Arial Black" w:hAnsi="Arial Black"/>
                          <w:bCs/>
                          <w:color w:val="FF0000"/>
                        </w:rPr>
                      </w:pPr>
                    </w:p>
                    <w:p w14:paraId="1AD14FB4" w14:textId="495B28C6" w:rsidR="007F3F6F" w:rsidRPr="001E5D33" w:rsidRDefault="001E5D33" w:rsidP="00D17319">
                      <w:pPr>
                        <w:jc w:val="center"/>
                        <w:rPr>
                          <w:b/>
                          <w:bCs/>
                          <w:color w:val="C00000"/>
                          <w:sz w:val="24"/>
                          <w:szCs w:val="24"/>
                        </w:rPr>
                      </w:pPr>
                      <w:r w:rsidRPr="001E5D33">
                        <w:rPr>
                          <w:b/>
                          <w:bCs/>
                          <w:color w:val="C00000"/>
                          <w:sz w:val="24"/>
                          <w:szCs w:val="24"/>
                        </w:rPr>
                        <w:t>BOULESTEIX Alain</w:t>
                      </w:r>
                    </w:p>
                    <w:p w14:paraId="409A5C65" w14:textId="2722F21A" w:rsidR="007B5464" w:rsidRPr="001E5D33" w:rsidRDefault="001E5D33" w:rsidP="00D17319">
                      <w:pPr>
                        <w:jc w:val="center"/>
                        <w:rPr>
                          <w:b/>
                          <w:bCs/>
                          <w:color w:val="C00000"/>
                          <w:sz w:val="24"/>
                          <w:szCs w:val="24"/>
                        </w:rPr>
                      </w:pPr>
                      <w:r w:rsidRPr="001E5D33">
                        <w:rPr>
                          <w:b/>
                          <w:bCs/>
                          <w:color w:val="C00000"/>
                          <w:sz w:val="24"/>
                          <w:szCs w:val="24"/>
                        </w:rPr>
                        <w:t>GAUTHIER Josette</w:t>
                      </w:r>
                    </w:p>
                    <w:p w14:paraId="7BCDB2B9" w14:textId="3F716F8C" w:rsidR="001E5D33" w:rsidRPr="001E5D33" w:rsidRDefault="001E5D33" w:rsidP="00D17319">
                      <w:pPr>
                        <w:jc w:val="center"/>
                        <w:rPr>
                          <w:b/>
                          <w:bCs/>
                          <w:color w:val="C00000"/>
                          <w:sz w:val="24"/>
                          <w:szCs w:val="24"/>
                        </w:rPr>
                      </w:pPr>
                      <w:r w:rsidRPr="001E5D33">
                        <w:rPr>
                          <w:b/>
                          <w:bCs/>
                          <w:color w:val="C00000"/>
                          <w:sz w:val="24"/>
                          <w:szCs w:val="24"/>
                        </w:rPr>
                        <w:t>JEAN DIT SAUSSAY Fabien</w:t>
                      </w:r>
                    </w:p>
                    <w:p w14:paraId="63DC80A6" w14:textId="6DD6B92C" w:rsidR="001E5D33" w:rsidRPr="001E5D33" w:rsidRDefault="001E5D33" w:rsidP="00D17319">
                      <w:pPr>
                        <w:jc w:val="center"/>
                        <w:rPr>
                          <w:b/>
                          <w:bCs/>
                          <w:color w:val="C00000"/>
                          <w:sz w:val="24"/>
                          <w:szCs w:val="24"/>
                        </w:rPr>
                      </w:pPr>
                      <w:r w:rsidRPr="001E5D33">
                        <w:rPr>
                          <w:b/>
                          <w:bCs/>
                          <w:color w:val="C00000"/>
                          <w:sz w:val="24"/>
                          <w:szCs w:val="24"/>
                        </w:rPr>
                        <w:t>LYDWA Chantal</w:t>
                      </w:r>
                    </w:p>
                    <w:p w14:paraId="22311BBE" w14:textId="398748CB" w:rsidR="001E5D33" w:rsidRPr="001E5D33" w:rsidRDefault="001E5D33" w:rsidP="00D17319">
                      <w:pPr>
                        <w:jc w:val="center"/>
                        <w:rPr>
                          <w:b/>
                          <w:bCs/>
                          <w:color w:val="C00000"/>
                          <w:sz w:val="24"/>
                          <w:szCs w:val="24"/>
                        </w:rPr>
                      </w:pPr>
                      <w:r w:rsidRPr="001E5D33">
                        <w:rPr>
                          <w:b/>
                          <w:bCs/>
                          <w:color w:val="C00000"/>
                          <w:sz w:val="24"/>
                          <w:szCs w:val="24"/>
                        </w:rPr>
                        <w:t>PRIEURE Charles</w:t>
                      </w:r>
                    </w:p>
                    <w:p w14:paraId="5FC1ED7F" w14:textId="77777777" w:rsidR="001E5D33" w:rsidRDefault="001E5D33" w:rsidP="00D17319">
                      <w:pPr>
                        <w:jc w:val="center"/>
                        <w:rPr>
                          <w:b/>
                          <w:bCs/>
                          <w:color w:val="C00000"/>
                          <w:sz w:val="24"/>
                          <w:szCs w:val="24"/>
                        </w:rPr>
                      </w:pPr>
                    </w:p>
                    <w:p w14:paraId="7EC4282A" w14:textId="77777777" w:rsidR="001E5D33" w:rsidRPr="005F670A" w:rsidRDefault="001E5D33" w:rsidP="00D17319">
                      <w:pPr>
                        <w:jc w:val="center"/>
                        <w:rPr>
                          <w:b/>
                          <w:bCs/>
                          <w:color w:val="C00000"/>
                          <w:sz w:val="24"/>
                          <w:szCs w:val="24"/>
                        </w:rPr>
                      </w:pPr>
                    </w:p>
                    <w:p w14:paraId="6E82BDAE" w14:textId="16BEE17B" w:rsidR="00F1006A" w:rsidRPr="007B5464" w:rsidRDefault="00F1006A" w:rsidP="00F1006A">
                      <w:pPr>
                        <w:jc w:val="center"/>
                        <w:rPr>
                          <w:b/>
                          <w:bCs/>
                          <w:color w:val="000000" w:themeColor="text1"/>
                          <w:sz w:val="24"/>
                          <w:szCs w:val="24"/>
                        </w:rPr>
                      </w:pPr>
                    </w:p>
                    <w:p w14:paraId="4571DF1C" w14:textId="77777777" w:rsidR="00E27B74" w:rsidRPr="00D049CD" w:rsidRDefault="00E27B74" w:rsidP="00AC6975">
                      <w:pPr>
                        <w:jc w:val="both"/>
                        <w:rPr>
                          <w:b/>
                          <w:bCs/>
                          <w:color w:val="000000" w:themeColor="text1"/>
                        </w:rPr>
                      </w:pPr>
                    </w:p>
                  </w:txbxContent>
                </v:textbox>
              </v:shape>
            </w:pict>
          </mc:Fallback>
        </mc:AlternateContent>
      </w:r>
    </w:p>
    <w:p w14:paraId="4907F644" w14:textId="77777777" w:rsidR="00FD3DC4" w:rsidRDefault="00FD3DC4" w:rsidP="00AC6975">
      <w:pPr>
        <w:spacing w:after="0"/>
        <w:rPr>
          <w:rFonts w:ascii="Georgia" w:hAnsi="Georgia"/>
          <w:sz w:val="24"/>
          <w:szCs w:val="24"/>
        </w:rPr>
      </w:pPr>
    </w:p>
    <w:p w14:paraId="20D2808C" w14:textId="6B472716" w:rsidR="004A2412" w:rsidRDefault="007B5464" w:rsidP="007B5464">
      <w:pPr>
        <w:spacing w:after="0"/>
        <w:rPr>
          <w:rFonts w:ascii="Georgia" w:hAnsi="Georgia"/>
          <w:sz w:val="24"/>
          <w:szCs w:val="24"/>
        </w:rPr>
      </w:pPr>
      <w:r>
        <w:rPr>
          <w:rFonts w:ascii="Georgia" w:hAnsi="Georgia"/>
          <w:sz w:val="24"/>
          <w:szCs w:val="24"/>
        </w:rPr>
        <w:t xml:space="preserve">            </w:t>
      </w:r>
      <w:r w:rsidR="001E5D33">
        <w:rPr>
          <w:noProof/>
        </w:rPr>
        <w:drawing>
          <wp:inline distT="0" distB="0" distL="0" distR="0" wp14:anchorId="225F7485" wp14:editId="1AB99CB4">
            <wp:extent cx="3117600" cy="2077200"/>
            <wp:effectExtent l="0" t="0" r="6985" b="0"/>
            <wp:docPr id="123846047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7600" cy="2077200"/>
                    </a:xfrm>
                    <a:prstGeom prst="rect">
                      <a:avLst/>
                    </a:prstGeom>
                    <a:noFill/>
                    <a:ln>
                      <a:noFill/>
                    </a:ln>
                  </pic:spPr>
                </pic:pic>
              </a:graphicData>
            </a:graphic>
          </wp:inline>
        </w:drawing>
      </w:r>
    </w:p>
    <w:p w14:paraId="1F3245C6" w14:textId="77777777" w:rsidR="00FD3DC4" w:rsidRDefault="00FD3DC4" w:rsidP="00AC6975">
      <w:pPr>
        <w:spacing w:after="0"/>
        <w:rPr>
          <w:rFonts w:ascii="Georgia" w:hAnsi="Georgia"/>
          <w:sz w:val="24"/>
          <w:szCs w:val="24"/>
        </w:rPr>
      </w:pPr>
    </w:p>
    <w:p w14:paraId="4E365D96" w14:textId="77777777" w:rsidR="009274C2" w:rsidRDefault="009274C2" w:rsidP="003A2980">
      <w:pPr>
        <w:jc w:val="center"/>
        <w:rPr>
          <w:rFonts w:ascii="Georgia" w:hAnsi="Georgia"/>
        </w:rPr>
      </w:pPr>
      <w:bookmarkStart w:id="0" w:name="_Hlk127695987"/>
    </w:p>
    <w:p w14:paraId="2A14165D" w14:textId="77777777" w:rsidR="009274C2" w:rsidRDefault="009274C2" w:rsidP="009274C2">
      <w:pPr>
        <w:rPr>
          <w:rFonts w:ascii="Georgia" w:hAnsi="Georgia"/>
          <w:sz w:val="16"/>
          <w:szCs w:val="16"/>
        </w:rPr>
      </w:pPr>
    </w:p>
    <w:p w14:paraId="25C76025" w14:textId="77777777" w:rsidR="009274C2" w:rsidRDefault="009274C2" w:rsidP="009274C2">
      <w:pPr>
        <w:rPr>
          <w:rFonts w:ascii="Georgia" w:hAnsi="Georgia"/>
          <w:sz w:val="16"/>
          <w:szCs w:val="16"/>
        </w:rPr>
      </w:pPr>
    </w:p>
    <w:p w14:paraId="3B938BEE" w14:textId="4B4358D0" w:rsidR="00685FB3" w:rsidRPr="00685FB3" w:rsidRDefault="00501F1A" w:rsidP="000C28CE">
      <w:pPr>
        <w:pBdr>
          <w:top w:val="threeDEngrave" w:sz="24" w:space="1" w:color="FF0000"/>
          <w:left w:val="threeDEngrave" w:sz="24" w:space="4" w:color="FF0000"/>
          <w:bottom w:val="threeDEmboss" w:sz="24" w:space="1" w:color="FF0000"/>
          <w:right w:val="threeDEmboss" w:sz="24" w:space="4" w:color="FF0000"/>
        </w:pBdr>
        <w:tabs>
          <w:tab w:val="left" w:pos="3261"/>
        </w:tabs>
        <w:spacing w:after="240"/>
        <w:jc w:val="center"/>
        <w:rPr>
          <w:rFonts w:ascii="Georgia" w:hAnsi="Georgia"/>
          <w:b/>
          <w:bCs/>
          <w:sz w:val="32"/>
          <w:szCs w:val="32"/>
        </w:rPr>
      </w:pPr>
      <w:bookmarkStart w:id="1" w:name="_Hlk174198614"/>
      <w:r>
        <w:rPr>
          <w:rFonts w:ascii="Georgia" w:hAnsi="Georgia"/>
          <w:b/>
          <w:bCs/>
          <w:sz w:val="32"/>
          <w:szCs w:val="32"/>
        </w:rPr>
        <w:t>LE CHALLENGE DE LA SECTION</w:t>
      </w:r>
      <w:r w:rsidR="00467CF4">
        <w:rPr>
          <w:rFonts w:ascii="Georgia" w:hAnsi="Georgia"/>
          <w:b/>
          <w:bCs/>
          <w:sz w:val="32"/>
          <w:szCs w:val="32"/>
        </w:rPr>
        <w:t xml:space="preserve"> 2025</w:t>
      </w:r>
    </w:p>
    <w:bookmarkEnd w:id="1"/>
    <w:p w14:paraId="00AA4493" w14:textId="769EE9D0" w:rsidR="00685FB3" w:rsidRPr="00CB6815" w:rsidRDefault="007E6548" w:rsidP="00A41D3C">
      <w:pPr>
        <w:jc w:val="both"/>
        <w:rPr>
          <w:noProof/>
          <w:sz w:val="16"/>
          <w:szCs w:val="16"/>
        </w:rPr>
      </w:pPr>
      <w:r w:rsidRPr="007E6548">
        <w:rPr>
          <w:noProof/>
        </w:rPr>
        <w:drawing>
          <wp:inline distT="0" distB="0" distL="0" distR="0" wp14:anchorId="596CCABD" wp14:editId="68DB2398">
            <wp:extent cx="6840220" cy="2637155"/>
            <wp:effectExtent l="0" t="0" r="0" b="0"/>
            <wp:docPr id="4845792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2637155"/>
                    </a:xfrm>
                    <a:prstGeom prst="rect">
                      <a:avLst/>
                    </a:prstGeom>
                    <a:noFill/>
                    <a:ln>
                      <a:noFill/>
                    </a:ln>
                  </pic:spPr>
                </pic:pic>
              </a:graphicData>
            </a:graphic>
          </wp:inline>
        </w:drawing>
      </w:r>
    </w:p>
    <w:p w14:paraId="1400E7E4" w14:textId="77777777" w:rsidR="00E75770" w:rsidRDefault="00E75770" w:rsidP="00FE002E">
      <w:pPr>
        <w:spacing w:after="0"/>
        <w:jc w:val="both"/>
        <w:rPr>
          <w:rFonts w:ascii="Georgia" w:hAnsi="Georgia"/>
          <w:b/>
          <w:bCs/>
        </w:rPr>
      </w:pPr>
      <w:bookmarkStart w:id="2" w:name="_Hlk157935921"/>
    </w:p>
    <w:p w14:paraId="2DAD643D" w14:textId="77777777" w:rsidR="00561488" w:rsidRDefault="00561488" w:rsidP="000A6119">
      <w:pPr>
        <w:spacing w:after="0"/>
        <w:jc w:val="both"/>
        <w:rPr>
          <w:rFonts w:ascii="Georgia" w:hAnsi="Georgia"/>
          <w:sz w:val="24"/>
          <w:szCs w:val="24"/>
        </w:rPr>
      </w:pPr>
    </w:p>
    <w:p w14:paraId="7B0B4902" w14:textId="62E104AE" w:rsidR="00C63E3C" w:rsidRDefault="00C63E3C" w:rsidP="000C28CE">
      <w:pPr>
        <w:pBdr>
          <w:top w:val="threeDEngrave" w:sz="24" w:space="1" w:color="FF0000"/>
          <w:left w:val="threeDEngrave" w:sz="24" w:space="4" w:color="FF0000"/>
          <w:bottom w:val="threeDEmboss" w:sz="24" w:space="1" w:color="FF0000"/>
          <w:right w:val="threeDEmboss" w:sz="24" w:space="4" w:color="FF0000"/>
        </w:pBdr>
        <w:tabs>
          <w:tab w:val="left" w:pos="3261"/>
        </w:tabs>
        <w:jc w:val="center"/>
        <w:rPr>
          <w:rFonts w:ascii="Georgia" w:hAnsi="Georgia"/>
          <w:b/>
          <w:bCs/>
          <w:sz w:val="32"/>
          <w:szCs w:val="32"/>
        </w:rPr>
      </w:pPr>
      <w:bookmarkStart w:id="3" w:name="_Hlk176599845"/>
      <w:r>
        <w:rPr>
          <w:rFonts w:ascii="Georgia" w:hAnsi="Georgia"/>
          <w:b/>
          <w:bCs/>
          <w:sz w:val="32"/>
          <w:szCs w:val="32"/>
        </w:rPr>
        <w:t>SORTIES DE LA SECTION</w:t>
      </w:r>
    </w:p>
    <w:bookmarkEnd w:id="3"/>
    <w:p w14:paraId="17A24BA3" w14:textId="06AEBDAA" w:rsidR="00C06F23" w:rsidRDefault="00C06F23" w:rsidP="007E6548">
      <w:pPr>
        <w:tabs>
          <w:tab w:val="left" w:pos="1095"/>
        </w:tabs>
        <w:spacing w:after="0"/>
        <w:rPr>
          <w:rFonts w:ascii="Georgia" w:hAnsi="Georgia"/>
          <w:sz w:val="24"/>
          <w:szCs w:val="24"/>
        </w:rPr>
      </w:pPr>
    </w:p>
    <w:p w14:paraId="7E0AB710" w14:textId="1E9D9D63" w:rsidR="00C63E3C" w:rsidRPr="009C6E8C" w:rsidRDefault="001A176B" w:rsidP="00867081">
      <w:pPr>
        <w:tabs>
          <w:tab w:val="left" w:pos="1095"/>
        </w:tabs>
        <w:jc w:val="both"/>
        <w:rPr>
          <w:rFonts w:ascii="Georgia" w:hAnsi="Georgia"/>
          <w:b/>
          <w:bCs/>
          <w:color w:val="FF0000"/>
          <w:sz w:val="24"/>
          <w:szCs w:val="24"/>
        </w:rPr>
      </w:pPr>
      <w:r w:rsidRPr="009C6E8C">
        <w:rPr>
          <w:rFonts w:ascii="Georgia" w:hAnsi="Georgia"/>
          <w:b/>
          <w:bCs/>
          <w:color w:val="FF0000"/>
          <w:sz w:val="24"/>
          <w:szCs w:val="24"/>
          <w:u w:val="single"/>
        </w:rPr>
        <w:t xml:space="preserve">DIMANCHE </w:t>
      </w:r>
      <w:r w:rsidR="00C63E3C" w:rsidRPr="009C6E8C">
        <w:rPr>
          <w:rFonts w:ascii="Georgia" w:hAnsi="Georgia"/>
          <w:b/>
          <w:bCs/>
          <w:color w:val="FF0000"/>
          <w:sz w:val="24"/>
          <w:szCs w:val="24"/>
          <w:u w:val="single"/>
        </w:rPr>
        <w:t xml:space="preserve"> </w:t>
      </w:r>
      <w:r w:rsidR="00012154" w:rsidRPr="009C6E8C">
        <w:rPr>
          <w:rFonts w:ascii="Georgia" w:hAnsi="Georgia"/>
          <w:b/>
          <w:bCs/>
          <w:color w:val="FF0000"/>
          <w:sz w:val="24"/>
          <w:szCs w:val="24"/>
          <w:u w:val="single"/>
        </w:rPr>
        <w:t>0</w:t>
      </w:r>
      <w:r w:rsidRPr="009C6E8C">
        <w:rPr>
          <w:rFonts w:ascii="Georgia" w:hAnsi="Georgia"/>
          <w:b/>
          <w:bCs/>
          <w:color w:val="FF0000"/>
          <w:sz w:val="24"/>
          <w:szCs w:val="24"/>
          <w:u w:val="single"/>
        </w:rPr>
        <w:t>2.02</w:t>
      </w:r>
      <w:r w:rsidR="005F55EE" w:rsidRPr="009C6E8C">
        <w:rPr>
          <w:rFonts w:ascii="Georgia" w:hAnsi="Georgia"/>
          <w:b/>
          <w:bCs/>
          <w:color w:val="FF0000"/>
          <w:sz w:val="24"/>
          <w:szCs w:val="24"/>
          <w:u w:val="single"/>
        </w:rPr>
        <w:t>.2025</w:t>
      </w:r>
      <w:r w:rsidR="00C63E3C" w:rsidRPr="009C6E8C">
        <w:rPr>
          <w:rFonts w:ascii="Georgia" w:hAnsi="Georgia"/>
          <w:b/>
          <w:bCs/>
          <w:color w:val="FF0000"/>
          <w:sz w:val="24"/>
          <w:szCs w:val="24"/>
        </w:rPr>
        <w:tab/>
      </w:r>
      <w:r w:rsidR="009C6E8C" w:rsidRPr="009C6E8C">
        <w:rPr>
          <w:rFonts w:ascii="Georgia" w:hAnsi="Georgia"/>
          <w:b/>
          <w:bCs/>
          <w:color w:val="FF0000"/>
          <w:sz w:val="24"/>
          <w:szCs w:val="24"/>
        </w:rPr>
        <w:t xml:space="preserve">Rendez-vous 8h45 départ </w:t>
      </w:r>
      <w:r w:rsidR="00DE1F5D" w:rsidRPr="009C6E8C">
        <w:rPr>
          <w:rFonts w:ascii="Georgia" w:hAnsi="Georgia"/>
          <w:b/>
          <w:bCs/>
          <w:color w:val="FF0000"/>
          <w:sz w:val="24"/>
          <w:szCs w:val="24"/>
        </w:rPr>
        <w:t xml:space="preserve">(9h00) </w:t>
      </w:r>
      <w:r w:rsidRPr="009C6E8C">
        <w:rPr>
          <w:rFonts w:ascii="Georgia" w:hAnsi="Georgia"/>
          <w:b/>
          <w:bCs/>
          <w:color w:val="FF0000"/>
          <w:sz w:val="24"/>
          <w:szCs w:val="24"/>
        </w:rPr>
        <w:t>Sortie de la chandeleur à CHATEAUBERNARD départ à VELOLAND</w:t>
      </w:r>
      <w:r w:rsidR="00F20B42" w:rsidRPr="009C6E8C">
        <w:rPr>
          <w:rFonts w:ascii="Georgia" w:hAnsi="Georgia"/>
          <w:b/>
          <w:bCs/>
          <w:color w:val="FF0000"/>
          <w:sz w:val="24"/>
          <w:szCs w:val="24"/>
        </w:rPr>
        <w:t>.</w:t>
      </w:r>
    </w:p>
    <w:p w14:paraId="35810AB1" w14:textId="19A43430" w:rsidR="00687528" w:rsidRDefault="00687528" w:rsidP="00687528">
      <w:pPr>
        <w:tabs>
          <w:tab w:val="left" w:pos="1095"/>
        </w:tabs>
        <w:jc w:val="both"/>
        <w:rPr>
          <w:rFonts w:ascii="Georgia" w:hAnsi="Georgia"/>
          <w:sz w:val="24"/>
          <w:szCs w:val="24"/>
        </w:rPr>
      </w:pPr>
      <w:r>
        <w:rPr>
          <w:rFonts w:ascii="Georgia" w:hAnsi="Georgia"/>
          <w:b/>
          <w:bCs/>
          <w:sz w:val="24"/>
          <w:szCs w:val="24"/>
          <w:u w:val="single"/>
        </w:rPr>
        <w:t xml:space="preserve">DIMANCHE </w:t>
      </w:r>
      <w:r w:rsidR="00B74B12">
        <w:rPr>
          <w:rFonts w:ascii="Georgia" w:hAnsi="Georgia"/>
          <w:b/>
          <w:bCs/>
          <w:sz w:val="24"/>
          <w:szCs w:val="24"/>
          <w:u w:val="single"/>
        </w:rPr>
        <w:t>09.02</w:t>
      </w:r>
      <w:r>
        <w:rPr>
          <w:rFonts w:ascii="Georgia" w:hAnsi="Georgia"/>
          <w:b/>
          <w:bCs/>
          <w:sz w:val="24"/>
          <w:szCs w:val="24"/>
          <w:u w:val="single"/>
        </w:rPr>
        <w:t>.2025</w:t>
      </w:r>
      <w:r>
        <w:rPr>
          <w:rFonts w:ascii="Georgia" w:hAnsi="Georgia"/>
          <w:sz w:val="24"/>
          <w:szCs w:val="24"/>
        </w:rPr>
        <w:tab/>
      </w:r>
      <w:r w:rsidR="00DE1F5D">
        <w:rPr>
          <w:rFonts w:ascii="Georgia" w:hAnsi="Georgia"/>
          <w:sz w:val="24"/>
          <w:szCs w:val="24"/>
        </w:rPr>
        <w:t xml:space="preserve">(9h00) </w:t>
      </w:r>
      <w:r w:rsidR="00B74B12">
        <w:rPr>
          <w:rFonts w:ascii="Georgia" w:hAnsi="Georgia"/>
          <w:sz w:val="24"/>
          <w:szCs w:val="24"/>
        </w:rPr>
        <w:t>LE GOND / ISLE D’ESPAGNAC / SERS / GRASSAC / MARTHON / CHAZELLES / LE QUEROY / VIVILLE / LE GOND.</w:t>
      </w:r>
    </w:p>
    <w:p w14:paraId="08727E07" w14:textId="147AADDB" w:rsidR="00B74B12" w:rsidRDefault="009C6E8C" w:rsidP="00B74B12">
      <w:pPr>
        <w:tabs>
          <w:tab w:val="left" w:pos="1095"/>
        </w:tabs>
        <w:jc w:val="both"/>
        <w:rPr>
          <w:rFonts w:ascii="Georgia" w:hAnsi="Georgia"/>
          <w:sz w:val="24"/>
          <w:szCs w:val="24"/>
        </w:rPr>
      </w:pPr>
      <w:r>
        <w:rPr>
          <w:rFonts w:ascii="Georgia" w:hAnsi="Georgia"/>
          <w:b/>
          <w:bCs/>
          <w:sz w:val="24"/>
          <w:szCs w:val="24"/>
          <w:u w:val="single"/>
        </w:rPr>
        <w:t>SAMEDI 15</w:t>
      </w:r>
      <w:r w:rsidR="00B74B12">
        <w:rPr>
          <w:rFonts w:ascii="Georgia" w:hAnsi="Georgia"/>
          <w:b/>
          <w:bCs/>
          <w:sz w:val="24"/>
          <w:szCs w:val="24"/>
          <w:u w:val="single"/>
        </w:rPr>
        <w:t>.02.2025</w:t>
      </w:r>
      <w:r w:rsidR="00B74B12">
        <w:rPr>
          <w:rFonts w:ascii="Georgia" w:hAnsi="Georgia"/>
          <w:sz w:val="24"/>
          <w:szCs w:val="24"/>
        </w:rPr>
        <w:tab/>
      </w:r>
      <w:r w:rsidR="00DE1F5D">
        <w:rPr>
          <w:rFonts w:ascii="Georgia" w:hAnsi="Georgia"/>
          <w:sz w:val="24"/>
          <w:szCs w:val="24"/>
        </w:rPr>
        <w:t>(</w:t>
      </w:r>
      <w:r>
        <w:rPr>
          <w:rFonts w:ascii="Georgia" w:hAnsi="Georgia"/>
          <w:sz w:val="24"/>
          <w:szCs w:val="24"/>
        </w:rPr>
        <w:t>13</w:t>
      </w:r>
      <w:r w:rsidR="00DE1F5D">
        <w:rPr>
          <w:rFonts w:ascii="Georgia" w:hAnsi="Georgia"/>
          <w:sz w:val="24"/>
          <w:szCs w:val="24"/>
        </w:rPr>
        <w:t xml:space="preserve">h00) </w:t>
      </w:r>
      <w:r w:rsidR="00B74B12">
        <w:rPr>
          <w:rFonts w:ascii="Georgia" w:hAnsi="Georgia"/>
          <w:sz w:val="24"/>
          <w:szCs w:val="24"/>
        </w:rPr>
        <w:t xml:space="preserve">LE GOND / </w:t>
      </w:r>
      <w:r w:rsidR="00DE1F5D">
        <w:rPr>
          <w:rFonts w:ascii="Georgia" w:hAnsi="Georgia"/>
          <w:sz w:val="24"/>
          <w:szCs w:val="24"/>
        </w:rPr>
        <w:t>VINDELLE / MARSAC / BASSE / BIGNAC / GENAC / ST GENIS D’HIERSAC / DOUZAT / ASNIERES / VINDELLE / LE GOND</w:t>
      </w:r>
      <w:r w:rsidR="00B74B12">
        <w:rPr>
          <w:rFonts w:ascii="Georgia" w:hAnsi="Georgia"/>
          <w:sz w:val="24"/>
          <w:szCs w:val="24"/>
        </w:rPr>
        <w:t>.</w:t>
      </w:r>
    </w:p>
    <w:p w14:paraId="5E51AEAA" w14:textId="05D7D58E" w:rsidR="00754BF4" w:rsidRPr="009C6E8C" w:rsidRDefault="009C6E8C" w:rsidP="00754BF4">
      <w:pPr>
        <w:tabs>
          <w:tab w:val="left" w:pos="1095"/>
        </w:tabs>
        <w:jc w:val="both"/>
        <w:rPr>
          <w:rFonts w:ascii="Georgia" w:hAnsi="Georgia"/>
          <w:b/>
          <w:bCs/>
          <w:color w:val="FF0000"/>
          <w:sz w:val="24"/>
          <w:szCs w:val="24"/>
        </w:rPr>
      </w:pPr>
      <w:r w:rsidRPr="009C6E8C">
        <w:rPr>
          <w:rFonts w:ascii="Georgia" w:hAnsi="Georgia"/>
          <w:b/>
          <w:bCs/>
          <w:color w:val="FF0000"/>
          <w:sz w:val="24"/>
          <w:szCs w:val="24"/>
          <w:u w:val="single"/>
        </w:rPr>
        <w:t>DIMANCHE 23</w:t>
      </w:r>
      <w:r w:rsidR="00DE1F5D" w:rsidRPr="009C6E8C">
        <w:rPr>
          <w:rFonts w:ascii="Georgia" w:hAnsi="Georgia"/>
          <w:b/>
          <w:bCs/>
          <w:color w:val="FF0000"/>
          <w:sz w:val="24"/>
          <w:szCs w:val="24"/>
          <w:u w:val="single"/>
        </w:rPr>
        <w:t>.02</w:t>
      </w:r>
      <w:r w:rsidR="005F55EE" w:rsidRPr="009C6E8C">
        <w:rPr>
          <w:rFonts w:ascii="Georgia" w:hAnsi="Georgia"/>
          <w:b/>
          <w:bCs/>
          <w:color w:val="FF0000"/>
          <w:sz w:val="24"/>
          <w:szCs w:val="24"/>
          <w:u w:val="single"/>
        </w:rPr>
        <w:t>.2025</w:t>
      </w:r>
      <w:r w:rsidR="00754BF4" w:rsidRPr="009C6E8C">
        <w:rPr>
          <w:rFonts w:ascii="Georgia" w:hAnsi="Georgia"/>
          <w:b/>
          <w:bCs/>
          <w:color w:val="FF0000"/>
          <w:sz w:val="24"/>
          <w:szCs w:val="24"/>
        </w:rPr>
        <w:tab/>
      </w:r>
      <w:r w:rsidRPr="009C6E8C">
        <w:rPr>
          <w:rFonts w:ascii="Georgia" w:hAnsi="Georgia"/>
          <w:b/>
          <w:bCs/>
          <w:color w:val="FF0000"/>
          <w:sz w:val="24"/>
          <w:szCs w:val="24"/>
        </w:rPr>
        <w:t xml:space="preserve">Rendez-vous 8h45 départ </w:t>
      </w:r>
      <w:r>
        <w:rPr>
          <w:rFonts w:ascii="Georgia" w:hAnsi="Georgia"/>
          <w:b/>
          <w:bCs/>
          <w:color w:val="FF0000"/>
          <w:sz w:val="24"/>
          <w:szCs w:val="24"/>
        </w:rPr>
        <w:t>(</w:t>
      </w:r>
      <w:r w:rsidRPr="009C6E8C">
        <w:rPr>
          <w:rFonts w:ascii="Georgia" w:hAnsi="Georgia"/>
          <w:b/>
          <w:bCs/>
          <w:color w:val="FF0000"/>
          <w:sz w:val="24"/>
          <w:szCs w:val="24"/>
        </w:rPr>
        <w:t>9h00</w:t>
      </w:r>
      <w:r>
        <w:rPr>
          <w:rFonts w:ascii="Georgia" w:hAnsi="Georgia"/>
          <w:b/>
          <w:bCs/>
          <w:color w:val="FF0000"/>
          <w:sz w:val="24"/>
          <w:szCs w:val="24"/>
        </w:rPr>
        <w:t xml:space="preserve">) du parking ST MACLOU à LA </w:t>
      </w:r>
      <w:proofErr w:type="gramStart"/>
      <w:r>
        <w:rPr>
          <w:rFonts w:ascii="Georgia" w:hAnsi="Georgia"/>
          <w:b/>
          <w:bCs/>
          <w:color w:val="FF0000"/>
          <w:sz w:val="24"/>
          <w:szCs w:val="24"/>
        </w:rPr>
        <w:t xml:space="preserve">COURONNE </w:t>
      </w:r>
      <w:r w:rsidR="00DE1F5D" w:rsidRPr="009C6E8C">
        <w:rPr>
          <w:rFonts w:ascii="Georgia" w:hAnsi="Georgia"/>
          <w:b/>
          <w:bCs/>
          <w:color w:val="FF0000"/>
          <w:sz w:val="24"/>
          <w:szCs w:val="24"/>
        </w:rPr>
        <w:t xml:space="preserve"> </w:t>
      </w:r>
      <w:r>
        <w:rPr>
          <w:rFonts w:ascii="Georgia" w:hAnsi="Georgia"/>
          <w:b/>
          <w:bCs/>
          <w:color w:val="FF0000"/>
          <w:sz w:val="24"/>
          <w:szCs w:val="24"/>
        </w:rPr>
        <w:t>(</w:t>
      </w:r>
      <w:proofErr w:type="gramEnd"/>
      <w:r w:rsidRPr="009C6E8C">
        <w:rPr>
          <w:rFonts w:ascii="Georgia" w:hAnsi="Georgia"/>
          <w:b/>
          <w:bCs/>
          <w:color w:val="FF0000"/>
          <w:sz w:val="24"/>
          <w:szCs w:val="24"/>
        </w:rPr>
        <w:t>circuit fléché</w:t>
      </w:r>
      <w:r>
        <w:rPr>
          <w:rFonts w:ascii="Georgia" w:hAnsi="Georgia"/>
          <w:b/>
          <w:bCs/>
          <w:color w:val="FF0000"/>
          <w:sz w:val="24"/>
          <w:szCs w:val="24"/>
        </w:rPr>
        <w:t>).</w:t>
      </w:r>
    </w:p>
    <w:p w14:paraId="4B52B88B" w14:textId="75802BE7" w:rsidR="00867081" w:rsidRDefault="00867081" w:rsidP="00867081">
      <w:pPr>
        <w:tabs>
          <w:tab w:val="left" w:pos="1095"/>
        </w:tabs>
        <w:jc w:val="center"/>
        <w:rPr>
          <w:rFonts w:ascii="Georgia" w:hAnsi="Georgia"/>
          <w:sz w:val="24"/>
          <w:szCs w:val="24"/>
        </w:rPr>
      </w:pPr>
      <w:r>
        <w:rPr>
          <w:rFonts w:ascii="Georgia" w:hAnsi="Georgia"/>
          <w:sz w:val="24"/>
          <w:szCs w:val="24"/>
        </w:rPr>
        <w:t>Les parcours des sorties peuvent être modifiés suivant les présents et le courage.</w:t>
      </w:r>
    </w:p>
    <w:p w14:paraId="6692EF1A" w14:textId="77777777" w:rsidR="00DE1F5D" w:rsidRDefault="00DE1F5D" w:rsidP="00867081">
      <w:pPr>
        <w:tabs>
          <w:tab w:val="left" w:pos="1095"/>
        </w:tabs>
        <w:jc w:val="center"/>
        <w:rPr>
          <w:rFonts w:ascii="Georgia" w:hAnsi="Georgia"/>
          <w:sz w:val="24"/>
          <w:szCs w:val="24"/>
        </w:rPr>
      </w:pPr>
    </w:p>
    <w:p w14:paraId="6203C99F" w14:textId="20644825" w:rsidR="00454955" w:rsidRDefault="00454955" w:rsidP="000C28CE">
      <w:pPr>
        <w:pBdr>
          <w:top w:val="threeDEngrave" w:sz="24" w:space="1" w:color="C00000"/>
          <w:left w:val="threeDEngrave" w:sz="24" w:space="4" w:color="C00000"/>
          <w:bottom w:val="threeDEngrave" w:sz="24" w:space="1" w:color="FF0000"/>
          <w:right w:val="threeDEmboss" w:sz="24" w:space="4" w:color="C00000"/>
        </w:pBdr>
        <w:tabs>
          <w:tab w:val="left" w:pos="3261"/>
        </w:tabs>
        <w:jc w:val="center"/>
        <w:rPr>
          <w:rFonts w:ascii="Georgia" w:hAnsi="Georgia"/>
          <w:b/>
          <w:bCs/>
          <w:sz w:val="32"/>
          <w:szCs w:val="32"/>
        </w:rPr>
      </w:pPr>
      <w:r>
        <w:rPr>
          <w:rFonts w:ascii="Georgia" w:hAnsi="Georgia"/>
          <w:b/>
          <w:bCs/>
          <w:sz w:val="32"/>
          <w:szCs w:val="32"/>
        </w:rPr>
        <w:t>VTT</w:t>
      </w:r>
    </w:p>
    <w:p w14:paraId="68F1C0BE" w14:textId="65099C5F" w:rsidR="00862AF5" w:rsidRDefault="001A176B" w:rsidP="00454955">
      <w:pPr>
        <w:tabs>
          <w:tab w:val="left" w:pos="1095"/>
        </w:tabs>
        <w:jc w:val="both"/>
        <w:rPr>
          <w:rFonts w:ascii="Georgia" w:hAnsi="Georgia"/>
          <w:sz w:val="24"/>
          <w:szCs w:val="24"/>
        </w:rPr>
      </w:pPr>
      <w:r>
        <w:rPr>
          <w:rFonts w:ascii="Georgia" w:hAnsi="Georgia"/>
          <w:sz w:val="24"/>
          <w:szCs w:val="24"/>
        </w:rPr>
        <w:t>Nous sommes toujours à la recherche d’une commune ou des terrains pour nous accueillir pour la compétition de vtt. Si vous connaissez quelque chose veuillez nous informer.</w:t>
      </w:r>
    </w:p>
    <w:p w14:paraId="42773F42" w14:textId="77777777" w:rsidR="00DE1F5D" w:rsidRDefault="00DE1F5D" w:rsidP="00454955">
      <w:pPr>
        <w:tabs>
          <w:tab w:val="left" w:pos="1095"/>
        </w:tabs>
        <w:jc w:val="both"/>
        <w:rPr>
          <w:rFonts w:ascii="Georgia" w:hAnsi="Georgia"/>
          <w:sz w:val="24"/>
          <w:szCs w:val="24"/>
        </w:rPr>
      </w:pPr>
    </w:p>
    <w:p w14:paraId="32A311D4" w14:textId="52E2E969" w:rsidR="007E6548" w:rsidRDefault="007E6548" w:rsidP="007E6548">
      <w:pPr>
        <w:pBdr>
          <w:top w:val="threeDEngrave" w:sz="24" w:space="1" w:color="C00000"/>
          <w:left w:val="threeDEngrave" w:sz="24" w:space="4" w:color="C00000"/>
          <w:bottom w:val="threeDEngrave" w:sz="24" w:space="1" w:color="FF0000"/>
          <w:right w:val="threeDEmboss" w:sz="24" w:space="4" w:color="C00000"/>
        </w:pBdr>
        <w:tabs>
          <w:tab w:val="left" w:pos="3261"/>
        </w:tabs>
        <w:jc w:val="center"/>
        <w:rPr>
          <w:rFonts w:ascii="Georgia" w:hAnsi="Georgia"/>
          <w:b/>
          <w:bCs/>
          <w:sz w:val="32"/>
          <w:szCs w:val="32"/>
        </w:rPr>
      </w:pPr>
      <w:r>
        <w:rPr>
          <w:rFonts w:ascii="Georgia" w:hAnsi="Georgia"/>
          <w:b/>
          <w:bCs/>
          <w:sz w:val="32"/>
          <w:szCs w:val="32"/>
        </w:rPr>
        <w:t>GALETTE UFOLEP</w:t>
      </w:r>
    </w:p>
    <w:p w14:paraId="64B9E059" w14:textId="4E3ABBA1" w:rsidR="007E6548" w:rsidRDefault="007E6548" w:rsidP="007E6548">
      <w:pPr>
        <w:tabs>
          <w:tab w:val="left" w:pos="1095"/>
        </w:tabs>
        <w:jc w:val="both"/>
        <w:rPr>
          <w:rFonts w:ascii="Georgia" w:hAnsi="Georgia"/>
          <w:sz w:val="24"/>
          <w:szCs w:val="24"/>
        </w:rPr>
      </w:pPr>
      <w:r>
        <w:rPr>
          <w:rFonts w:ascii="Georgia" w:hAnsi="Georgia"/>
          <w:sz w:val="24"/>
          <w:szCs w:val="24"/>
        </w:rPr>
        <w:t xml:space="preserve">Grace à la météo </w:t>
      </w:r>
      <w:r w:rsidR="00F26DDC">
        <w:rPr>
          <w:rFonts w:ascii="Georgia" w:hAnsi="Georgia"/>
          <w:sz w:val="24"/>
          <w:szCs w:val="24"/>
        </w:rPr>
        <w:t>exécrable la</w:t>
      </w:r>
      <w:r>
        <w:rPr>
          <w:rFonts w:ascii="Georgia" w:hAnsi="Georgia"/>
          <w:sz w:val="24"/>
          <w:szCs w:val="24"/>
        </w:rPr>
        <w:t xml:space="preserve"> galette ufolep que nous avons organisé n’a pas connu le succès escompté seulement 13 participants 4 sont venus en vélo les 9 autres sont venus en voiture tous de la ROUE LIBRE merci à eux. Le vainqueur du jambon est un licencié du club de FOUSSIGNAC.</w:t>
      </w:r>
    </w:p>
    <w:p w14:paraId="4AE48D2B" w14:textId="77777777" w:rsidR="007E6548" w:rsidRDefault="007E6548" w:rsidP="00454955">
      <w:pPr>
        <w:tabs>
          <w:tab w:val="left" w:pos="1095"/>
        </w:tabs>
        <w:jc w:val="both"/>
        <w:rPr>
          <w:rFonts w:ascii="Georgia" w:hAnsi="Georgia"/>
          <w:sz w:val="24"/>
          <w:szCs w:val="24"/>
        </w:rPr>
      </w:pPr>
    </w:p>
    <w:p w14:paraId="240BFA2D" w14:textId="7B9D886F" w:rsidR="00E10500" w:rsidRDefault="00E10500" w:rsidP="001E5D33">
      <w:pPr>
        <w:pBdr>
          <w:top w:val="threeDEngrave" w:sz="24" w:space="1" w:color="FF0000"/>
          <w:left w:val="threeDEngrave" w:sz="24" w:space="4" w:color="FF0000"/>
          <w:bottom w:val="threeDEmboss" w:sz="24" w:space="1" w:color="FF0000"/>
          <w:right w:val="threeDEmboss" w:sz="24" w:space="4" w:color="FF0000"/>
        </w:pBdr>
        <w:tabs>
          <w:tab w:val="left" w:pos="3261"/>
        </w:tabs>
        <w:jc w:val="center"/>
        <w:rPr>
          <w:rFonts w:ascii="Georgia" w:hAnsi="Georgia"/>
          <w:b/>
          <w:bCs/>
          <w:sz w:val="32"/>
          <w:szCs w:val="32"/>
        </w:rPr>
      </w:pPr>
      <w:r>
        <w:rPr>
          <w:rFonts w:ascii="Georgia" w:hAnsi="Georgia"/>
          <w:b/>
          <w:bCs/>
          <w:sz w:val="32"/>
          <w:szCs w:val="32"/>
        </w:rPr>
        <w:lastRenderedPageBreak/>
        <w:t>LE</w:t>
      </w:r>
      <w:r w:rsidR="00241419">
        <w:rPr>
          <w:rFonts w:ascii="Georgia" w:hAnsi="Georgia"/>
          <w:b/>
          <w:bCs/>
          <w:sz w:val="32"/>
          <w:szCs w:val="32"/>
        </w:rPr>
        <w:t>S PREVISIONS</w:t>
      </w:r>
      <w:r>
        <w:rPr>
          <w:rFonts w:ascii="Georgia" w:hAnsi="Georgia"/>
          <w:b/>
          <w:bCs/>
          <w:sz w:val="32"/>
          <w:szCs w:val="32"/>
        </w:rPr>
        <w:t xml:space="preserve"> POUR 2025</w:t>
      </w:r>
    </w:p>
    <w:tbl>
      <w:tblPr>
        <w:tblStyle w:val="Grilledutableau"/>
        <w:tblW w:w="0" w:type="auto"/>
        <w:jc w:val="center"/>
        <w:tblLook w:val="04A0" w:firstRow="1" w:lastRow="0" w:firstColumn="1" w:lastColumn="0" w:noHBand="0" w:noVBand="1"/>
      </w:tblPr>
      <w:tblGrid>
        <w:gridCol w:w="1854"/>
        <w:gridCol w:w="2035"/>
        <w:gridCol w:w="1668"/>
        <w:gridCol w:w="1331"/>
        <w:gridCol w:w="1529"/>
        <w:gridCol w:w="1287"/>
      </w:tblGrid>
      <w:tr w:rsidR="00E10500" w:rsidRPr="00A538E2" w14:paraId="4D78DE9E" w14:textId="77777777" w:rsidTr="009D09E4">
        <w:trPr>
          <w:jc w:val="center"/>
        </w:trPr>
        <w:tc>
          <w:tcPr>
            <w:tcW w:w="0" w:type="auto"/>
            <w:shd w:val="clear" w:color="auto" w:fill="FF0000"/>
          </w:tcPr>
          <w:p w14:paraId="679CEFBA" w14:textId="77777777" w:rsidR="00E10500" w:rsidRDefault="00E10500" w:rsidP="009D09E4">
            <w:pPr>
              <w:tabs>
                <w:tab w:val="left" w:pos="2355"/>
              </w:tabs>
              <w:jc w:val="center"/>
              <w:rPr>
                <w:rFonts w:ascii="Georgia" w:hAnsi="Georgia"/>
                <w:sz w:val="20"/>
                <w:szCs w:val="20"/>
              </w:rPr>
            </w:pPr>
            <w:r>
              <w:rPr>
                <w:rFonts w:ascii="Georgia" w:hAnsi="Georgia"/>
                <w:sz w:val="20"/>
                <w:szCs w:val="20"/>
              </w:rPr>
              <w:t>DATES</w:t>
            </w:r>
          </w:p>
        </w:tc>
        <w:tc>
          <w:tcPr>
            <w:tcW w:w="0" w:type="auto"/>
            <w:shd w:val="clear" w:color="auto" w:fill="FF0000"/>
          </w:tcPr>
          <w:p w14:paraId="0AA5AC2F" w14:textId="77777777" w:rsidR="00E10500" w:rsidRDefault="00E10500" w:rsidP="009D09E4">
            <w:pPr>
              <w:tabs>
                <w:tab w:val="left" w:pos="2355"/>
              </w:tabs>
              <w:jc w:val="both"/>
              <w:rPr>
                <w:rFonts w:ascii="Georgia" w:hAnsi="Georgia"/>
                <w:sz w:val="20"/>
                <w:szCs w:val="20"/>
              </w:rPr>
            </w:pPr>
            <w:r>
              <w:rPr>
                <w:rFonts w:ascii="Georgia" w:hAnsi="Georgia"/>
                <w:sz w:val="20"/>
                <w:szCs w:val="20"/>
              </w:rPr>
              <w:t>OBJET</w:t>
            </w:r>
          </w:p>
        </w:tc>
        <w:tc>
          <w:tcPr>
            <w:tcW w:w="0" w:type="auto"/>
            <w:shd w:val="clear" w:color="auto" w:fill="FF0000"/>
          </w:tcPr>
          <w:p w14:paraId="10CB32FC" w14:textId="77777777" w:rsidR="00E10500" w:rsidRDefault="00E10500" w:rsidP="009D09E4">
            <w:pPr>
              <w:tabs>
                <w:tab w:val="left" w:pos="2355"/>
              </w:tabs>
              <w:jc w:val="both"/>
              <w:rPr>
                <w:rFonts w:ascii="Georgia" w:hAnsi="Georgia"/>
                <w:sz w:val="20"/>
                <w:szCs w:val="20"/>
              </w:rPr>
            </w:pPr>
            <w:r>
              <w:rPr>
                <w:rFonts w:ascii="Georgia" w:hAnsi="Georgia"/>
                <w:sz w:val="20"/>
                <w:szCs w:val="20"/>
              </w:rPr>
              <w:t>LIEUX</w:t>
            </w:r>
          </w:p>
        </w:tc>
        <w:tc>
          <w:tcPr>
            <w:tcW w:w="0" w:type="auto"/>
            <w:shd w:val="clear" w:color="auto" w:fill="FF0000"/>
          </w:tcPr>
          <w:p w14:paraId="5E6FB1F4" w14:textId="77777777" w:rsidR="00E10500" w:rsidRDefault="00E10500" w:rsidP="009D09E4">
            <w:pPr>
              <w:tabs>
                <w:tab w:val="left" w:pos="2355"/>
              </w:tabs>
              <w:jc w:val="both"/>
              <w:rPr>
                <w:rFonts w:ascii="Georgia" w:hAnsi="Georgia"/>
                <w:sz w:val="20"/>
                <w:szCs w:val="20"/>
              </w:rPr>
            </w:pPr>
            <w:r>
              <w:rPr>
                <w:rFonts w:ascii="Georgia" w:hAnsi="Georgia"/>
                <w:sz w:val="20"/>
                <w:szCs w:val="20"/>
              </w:rPr>
              <w:t>Nature</w:t>
            </w:r>
          </w:p>
        </w:tc>
        <w:tc>
          <w:tcPr>
            <w:tcW w:w="0" w:type="auto"/>
            <w:shd w:val="clear" w:color="auto" w:fill="FF0000"/>
          </w:tcPr>
          <w:p w14:paraId="7E0AD79F" w14:textId="77777777" w:rsidR="00E10500" w:rsidRDefault="00E10500" w:rsidP="009D09E4">
            <w:pPr>
              <w:tabs>
                <w:tab w:val="left" w:pos="2355"/>
              </w:tabs>
              <w:jc w:val="center"/>
              <w:rPr>
                <w:rFonts w:ascii="Georgia" w:hAnsi="Georgia"/>
                <w:sz w:val="20"/>
                <w:szCs w:val="20"/>
              </w:rPr>
            </w:pPr>
            <w:r>
              <w:rPr>
                <w:rFonts w:ascii="Georgia" w:hAnsi="Georgia"/>
                <w:sz w:val="20"/>
                <w:szCs w:val="20"/>
              </w:rPr>
              <w:t>Licencié+ Aide</w:t>
            </w:r>
          </w:p>
        </w:tc>
        <w:tc>
          <w:tcPr>
            <w:tcW w:w="0" w:type="auto"/>
            <w:shd w:val="clear" w:color="auto" w:fill="FF0000"/>
          </w:tcPr>
          <w:p w14:paraId="00FEE3E1" w14:textId="77777777" w:rsidR="00E10500" w:rsidRDefault="00E10500" w:rsidP="009D09E4">
            <w:pPr>
              <w:tabs>
                <w:tab w:val="left" w:pos="2355"/>
              </w:tabs>
              <w:jc w:val="center"/>
              <w:rPr>
                <w:rFonts w:ascii="Georgia" w:hAnsi="Georgia"/>
                <w:sz w:val="20"/>
                <w:szCs w:val="20"/>
              </w:rPr>
            </w:pPr>
            <w:r>
              <w:rPr>
                <w:rFonts w:ascii="Georgia" w:hAnsi="Georgia"/>
                <w:sz w:val="20"/>
                <w:szCs w:val="20"/>
              </w:rPr>
              <w:t>Participants</w:t>
            </w:r>
          </w:p>
        </w:tc>
      </w:tr>
      <w:tr w:rsidR="00E10500" w:rsidRPr="00A538E2" w14:paraId="1F574572" w14:textId="77777777" w:rsidTr="009D09E4">
        <w:trPr>
          <w:jc w:val="center"/>
        </w:trPr>
        <w:tc>
          <w:tcPr>
            <w:tcW w:w="0" w:type="auto"/>
          </w:tcPr>
          <w:p w14:paraId="31012FDD" w14:textId="07A3A1E4" w:rsidR="00E10500" w:rsidRPr="00A538E2" w:rsidRDefault="00E10500" w:rsidP="009D09E4">
            <w:pPr>
              <w:tabs>
                <w:tab w:val="left" w:pos="2355"/>
              </w:tabs>
              <w:jc w:val="both"/>
              <w:rPr>
                <w:rFonts w:ascii="Georgia" w:hAnsi="Georgia"/>
                <w:sz w:val="20"/>
                <w:szCs w:val="20"/>
              </w:rPr>
            </w:pPr>
            <w:r>
              <w:rPr>
                <w:rFonts w:ascii="Georgia" w:hAnsi="Georgia"/>
                <w:sz w:val="20"/>
                <w:szCs w:val="20"/>
              </w:rPr>
              <w:t>V 17.01.25</w:t>
            </w:r>
          </w:p>
        </w:tc>
        <w:tc>
          <w:tcPr>
            <w:tcW w:w="0" w:type="auto"/>
          </w:tcPr>
          <w:p w14:paraId="1595F5C6" w14:textId="400053DF" w:rsidR="00E10500" w:rsidRPr="00A538E2" w:rsidRDefault="00E10500" w:rsidP="009D09E4">
            <w:pPr>
              <w:tabs>
                <w:tab w:val="left" w:pos="2355"/>
              </w:tabs>
              <w:jc w:val="both"/>
              <w:rPr>
                <w:rFonts w:ascii="Georgia" w:hAnsi="Georgia"/>
                <w:sz w:val="20"/>
                <w:szCs w:val="20"/>
              </w:rPr>
            </w:pPr>
            <w:r>
              <w:rPr>
                <w:rFonts w:ascii="Georgia" w:hAnsi="Georgia"/>
                <w:sz w:val="20"/>
                <w:szCs w:val="20"/>
              </w:rPr>
              <w:t>Galette des rois</w:t>
            </w:r>
          </w:p>
        </w:tc>
        <w:tc>
          <w:tcPr>
            <w:tcW w:w="0" w:type="auto"/>
          </w:tcPr>
          <w:p w14:paraId="35026128" w14:textId="2AC05036" w:rsidR="00E10500" w:rsidRPr="00A538E2" w:rsidRDefault="00E1050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37560629" w14:textId="384F1443" w:rsidR="00E10500" w:rsidRPr="00A538E2" w:rsidRDefault="00E10500"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7A37296F" w14:textId="1A26B5FF" w:rsidR="00E10500" w:rsidRPr="00A538E2" w:rsidRDefault="00905166" w:rsidP="009D09E4">
            <w:pPr>
              <w:tabs>
                <w:tab w:val="left" w:pos="2355"/>
              </w:tabs>
              <w:jc w:val="center"/>
              <w:rPr>
                <w:rFonts w:ascii="Georgia" w:hAnsi="Georgia"/>
                <w:sz w:val="20"/>
                <w:szCs w:val="20"/>
              </w:rPr>
            </w:pPr>
            <w:r>
              <w:rPr>
                <w:rFonts w:ascii="Georgia" w:hAnsi="Georgia"/>
                <w:sz w:val="20"/>
                <w:szCs w:val="20"/>
              </w:rPr>
              <w:t>21</w:t>
            </w:r>
          </w:p>
        </w:tc>
        <w:tc>
          <w:tcPr>
            <w:tcW w:w="0" w:type="auto"/>
          </w:tcPr>
          <w:p w14:paraId="313D7FA9" w14:textId="6572EB6C" w:rsidR="00E10500" w:rsidRPr="00A538E2" w:rsidRDefault="00905166" w:rsidP="009D09E4">
            <w:pPr>
              <w:tabs>
                <w:tab w:val="left" w:pos="2355"/>
              </w:tabs>
              <w:jc w:val="center"/>
              <w:rPr>
                <w:rFonts w:ascii="Georgia" w:hAnsi="Georgia"/>
                <w:sz w:val="20"/>
                <w:szCs w:val="20"/>
              </w:rPr>
            </w:pPr>
            <w:r>
              <w:rPr>
                <w:rFonts w:ascii="Georgia" w:hAnsi="Georgia"/>
                <w:sz w:val="20"/>
                <w:szCs w:val="20"/>
              </w:rPr>
              <w:t>4</w:t>
            </w:r>
          </w:p>
        </w:tc>
      </w:tr>
      <w:tr w:rsidR="00E10500" w:rsidRPr="00A538E2" w14:paraId="65ABD8EB" w14:textId="77777777" w:rsidTr="009D09E4">
        <w:trPr>
          <w:jc w:val="center"/>
        </w:trPr>
        <w:tc>
          <w:tcPr>
            <w:tcW w:w="0" w:type="auto"/>
          </w:tcPr>
          <w:p w14:paraId="720FF217" w14:textId="67477741" w:rsidR="00E10500" w:rsidRDefault="00E10500" w:rsidP="009D09E4">
            <w:pPr>
              <w:tabs>
                <w:tab w:val="left" w:pos="2355"/>
              </w:tabs>
              <w:jc w:val="both"/>
              <w:rPr>
                <w:rFonts w:ascii="Georgia" w:hAnsi="Georgia"/>
                <w:sz w:val="20"/>
                <w:szCs w:val="20"/>
              </w:rPr>
            </w:pPr>
            <w:r>
              <w:rPr>
                <w:rFonts w:ascii="Georgia" w:hAnsi="Georgia"/>
                <w:sz w:val="20"/>
                <w:szCs w:val="20"/>
              </w:rPr>
              <w:t>S 25.01.25</w:t>
            </w:r>
          </w:p>
        </w:tc>
        <w:tc>
          <w:tcPr>
            <w:tcW w:w="0" w:type="auto"/>
          </w:tcPr>
          <w:p w14:paraId="68C747BA" w14:textId="4E3D03A0" w:rsidR="00E10500" w:rsidRDefault="00E10500" w:rsidP="009D09E4">
            <w:pPr>
              <w:tabs>
                <w:tab w:val="left" w:pos="2355"/>
              </w:tabs>
              <w:jc w:val="both"/>
              <w:rPr>
                <w:rFonts w:ascii="Georgia" w:hAnsi="Georgia"/>
                <w:sz w:val="20"/>
                <w:szCs w:val="20"/>
              </w:rPr>
            </w:pPr>
            <w:r>
              <w:rPr>
                <w:rFonts w:ascii="Georgia" w:hAnsi="Georgia"/>
                <w:sz w:val="20"/>
                <w:szCs w:val="20"/>
              </w:rPr>
              <w:t>Galette ufolep</w:t>
            </w:r>
          </w:p>
        </w:tc>
        <w:tc>
          <w:tcPr>
            <w:tcW w:w="0" w:type="auto"/>
          </w:tcPr>
          <w:p w14:paraId="40178FA6" w14:textId="381205DE" w:rsidR="00E10500" w:rsidRDefault="00E10500" w:rsidP="009D09E4">
            <w:pPr>
              <w:tabs>
                <w:tab w:val="left" w:pos="2355"/>
              </w:tabs>
              <w:jc w:val="both"/>
              <w:rPr>
                <w:rFonts w:ascii="Georgia" w:hAnsi="Georgia"/>
                <w:sz w:val="20"/>
                <w:szCs w:val="20"/>
              </w:rPr>
            </w:pPr>
            <w:r>
              <w:rPr>
                <w:rFonts w:ascii="Georgia" w:hAnsi="Georgia"/>
                <w:sz w:val="20"/>
                <w:szCs w:val="20"/>
              </w:rPr>
              <w:t>Marsac</w:t>
            </w:r>
          </w:p>
        </w:tc>
        <w:tc>
          <w:tcPr>
            <w:tcW w:w="0" w:type="auto"/>
          </w:tcPr>
          <w:p w14:paraId="62EEAE6A" w14:textId="4DF68401" w:rsidR="00E10500" w:rsidRDefault="00E1050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79A613E9" w14:textId="2E326BCA" w:rsidR="00E10500" w:rsidRPr="00A538E2" w:rsidRDefault="00015262" w:rsidP="009D09E4">
            <w:pPr>
              <w:tabs>
                <w:tab w:val="left" w:pos="2355"/>
              </w:tabs>
              <w:jc w:val="center"/>
              <w:rPr>
                <w:rFonts w:ascii="Georgia" w:hAnsi="Georgia"/>
                <w:sz w:val="20"/>
                <w:szCs w:val="20"/>
              </w:rPr>
            </w:pPr>
            <w:r>
              <w:rPr>
                <w:rFonts w:ascii="Georgia" w:hAnsi="Georgia"/>
                <w:sz w:val="20"/>
                <w:szCs w:val="20"/>
              </w:rPr>
              <w:t>7</w:t>
            </w:r>
          </w:p>
        </w:tc>
        <w:tc>
          <w:tcPr>
            <w:tcW w:w="0" w:type="auto"/>
          </w:tcPr>
          <w:p w14:paraId="7356D810" w14:textId="32A13162" w:rsidR="00E10500" w:rsidRPr="00A538E2" w:rsidRDefault="00015262" w:rsidP="009D09E4">
            <w:pPr>
              <w:tabs>
                <w:tab w:val="left" w:pos="2355"/>
              </w:tabs>
              <w:jc w:val="center"/>
              <w:rPr>
                <w:rFonts w:ascii="Georgia" w:hAnsi="Georgia"/>
                <w:sz w:val="20"/>
                <w:szCs w:val="20"/>
              </w:rPr>
            </w:pPr>
            <w:r>
              <w:rPr>
                <w:rFonts w:ascii="Georgia" w:hAnsi="Georgia"/>
                <w:sz w:val="20"/>
                <w:szCs w:val="20"/>
              </w:rPr>
              <w:t>13</w:t>
            </w:r>
          </w:p>
        </w:tc>
      </w:tr>
      <w:tr w:rsidR="00E10500" w:rsidRPr="00A538E2" w14:paraId="6EC3C151" w14:textId="77777777" w:rsidTr="009D09E4">
        <w:trPr>
          <w:jc w:val="center"/>
        </w:trPr>
        <w:tc>
          <w:tcPr>
            <w:tcW w:w="0" w:type="auto"/>
          </w:tcPr>
          <w:p w14:paraId="0CAD99FF" w14:textId="4FF8C606" w:rsidR="00E10500" w:rsidRPr="00A538E2" w:rsidRDefault="00E10500" w:rsidP="009D09E4">
            <w:pPr>
              <w:tabs>
                <w:tab w:val="left" w:pos="2355"/>
              </w:tabs>
              <w:jc w:val="both"/>
              <w:rPr>
                <w:rFonts w:ascii="Georgia" w:hAnsi="Georgia"/>
                <w:sz w:val="20"/>
                <w:szCs w:val="20"/>
              </w:rPr>
            </w:pPr>
            <w:r>
              <w:rPr>
                <w:rFonts w:ascii="Georgia" w:hAnsi="Georgia"/>
                <w:sz w:val="20"/>
                <w:szCs w:val="20"/>
              </w:rPr>
              <w:t>D 02.03.25</w:t>
            </w:r>
          </w:p>
        </w:tc>
        <w:tc>
          <w:tcPr>
            <w:tcW w:w="0" w:type="auto"/>
          </w:tcPr>
          <w:p w14:paraId="7AF99151" w14:textId="4EEF73EA" w:rsidR="00E10500" w:rsidRPr="00A538E2" w:rsidRDefault="00E10500" w:rsidP="009D09E4">
            <w:pPr>
              <w:tabs>
                <w:tab w:val="left" w:pos="2355"/>
              </w:tabs>
              <w:jc w:val="both"/>
              <w:rPr>
                <w:rFonts w:ascii="Georgia" w:hAnsi="Georgia"/>
                <w:sz w:val="20"/>
                <w:szCs w:val="20"/>
              </w:rPr>
            </w:pPr>
            <w:r>
              <w:rPr>
                <w:rFonts w:ascii="Georgia" w:hAnsi="Georgia"/>
                <w:sz w:val="20"/>
                <w:szCs w:val="20"/>
              </w:rPr>
              <w:t>Randonnée</w:t>
            </w:r>
          </w:p>
        </w:tc>
        <w:tc>
          <w:tcPr>
            <w:tcW w:w="0" w:type="auto"/>
          </w:tcPr>
          <w:p w14:paraId="5348CDC8" w14:textId="35E5BD21" w:rsidR="00E10500" w:rsidRPr="00A538E2" w:rsidRDefault="00E1050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2B0B4727" w14:textId="683F0003" w:rsidR="00E10500" w:rsidRPr="00A538E2" w:rsidRDefault="00E1050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6AB5604F" w14:textId="590A0E13" w:rsidR="00E10500" w:rsidRPr="00A538E2" w:rsidRDefault="00E10500" w:rsidP="009D09E4">
            <w:pPr>
              <w:tabs>
                <w:tab w:val="left" w:pos="2355"/>
              </w:tabs>
              <w:jc w:val="center"/>
              <w:rPr>
                <w:rFonts w:ascii="Georgia" w:hAnsi="Georgia"/>
                <w:sz w:val="20"/>
                <w:szCs w:val="20"/>
              </w:rPr>
            </w:pPr>
          </w:p>
        </w:tc>
        <w:tc>
          <w:tcPr>
            <w:tcW w:w="0" w:type="auto"/>
          </w:tcPr>
          <w:p w14:paraId="4B3C98EE" w14:textId="4B6411C2" w:rsidR="00E10500" w:rsidRPr="00A538E2" w:rsidRDefault="00E10500" w:rsidP="009D09E4">
            <w:pPr>
              <w:tabs>
                <w:tab w:val="left" w:pos="2355"/>
              </w:tabs>
              <w:jc w:val="center"/>
              <w:rPr>
                <w:rFonts w:ascii="Georgia" w:hAnsi="Georgia"/>
                <w:sz w:val="20"/>
                <w:szCs w:val="20"/>
              </w:rPr>
            </w:pPr>
          </w:p>
        </w:tc>
      </w:tr>
      <w:tr w:rsidR="000C10BC" w:rsidRPr="00A538E2" w14:paraId="2FA18247" w14:textId="77777777" w:rsidTr="009D09E4">
        <w:trPr>
          <w:jc w:val="center"/>
        </w:trPr>
        <w:tc>
          <w:tcPr>
            <w:tcW w:w="0" w:type="auto"/>
          </w:tcPr>
          <w:p w14:paraId="1E34E500" w14:textId="329CABBA" w:rsidR="000C10BC" w:rsidRDefault="000C10BC" w:rsidP="009D09E4">
            <w:pPr>
              <w:tabs>
                <w:tab w:val="left" w:pos="2355"/>
              </w:tabs>
              <w:jc w:val="both"/>
              <w:rPr>
                <w:rFonts w:ascii="Georgia" w:hAnsi="Georgia"/>
                <w:sz w:val="20"/>
                <w:szCs w:val="20"/>
              </w:rPr>
            </w:pPr>
            <w:r>
              <w:rPr>
                <w:rFonts w:ascii="Georgia" w:hAnsi="Georgia"/>
                <w:sz w:val="20"/>
                <w:szCs w:val="20"/>
              </w:rPr>
              <w:t>V 1</w:t>
            </w:r>
            <w:r w:rsidR="001E5D33">
              <w:rPr>
                <w:rFonts w:ascii="Georgia" w:hAnsi="Georgia"/>
                <w:sz w:val="20"/>
                <w:szCs w:val="20"/>
              </w:rPr>
              <w:t>4</w:t>
            </w:r>
            <w:r>
              <w:rPr>
                <w:rFonts w:ascii="Georgia" w:hAnsi="Georgia"/>
                <w:sz w:val="20"/>
                <w:szCs w:val="20"/>
              </w:rPr>
              <w:t>.03.25</w:t>
            </w:r>
          </w:p>
        </w:tc>
        <w:tc>
          <w:tcPr>
            <w:tcW w:w="0" w:type="auto"/>
          </w:tcPr>
          <w:p w14:paraId="6E4201EC" w14:textId="16881C56" w:rsidR="000C10BC" w:rsidRDefault="000C10BC"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75509B2A" w14:textId="66279F22" w:rsidR="000C10BC" w:rsidRDefault="000C10BC"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305D91C5" w14:textId="58A3DF25" w:rsidR="000C10BC" w:rsidRDefault="000C10BC"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10AE019E" w14:textId="77777777" w:rsidR="000C10BC" w:rsidRPr="00A538E2" w:rsidRDefault="000C10BC" w:rsidP="009D09E4">
            <w:pPr>
              <w:tabs>
                <w:tab w:val="left" w:pos="2355"/>
              </w:tabs>
              <w:jc w:val="center"/>
              <w:rPr>
                <w:rFonts w:ascii="Georgia" w:hAnsi="Georgia"/>
                <w:sz w:val="20"/>
                <w:szCs w:val="20"/>
              </w:rPr>
            </w:pPr>
          </w:p>
        </w:tc>
        <w:tc>
          <w:tcPr>
            <w:tcW w:w="0" w:type="auto"/>
          </w:tcPr>
          <w:p w14:paraId="7E80D613" w14:textId="77777777" w:rsidR="000C10BC" w:rsidRPr="00A538E2" w:rsidRDefault="000C10BC" w:rsidP="009D09E4">
            <w:pPr>
              <w:tabs>
                <w:tab w:val="left" w:pos="2355"/>
              </w:tabs>
              <w:jc w:val="center"/>
              <w:rPr>
                <w:rFonts w:ascii="Georgia" w:hAnsi="Georgia"/>
                <w:sz w:val="20"/>
                <w:szCs w:val="20"/>
              </w:rPr>
            </w:pPr>
          </w:p>
        </w:tc>
      </w:tr>
      <w:tr w:rsidR="000C10BC" w:rsidRPr="00A538E2" w14:paraId="0083E282" w14:textId="77777777" w:rsidTr="009D09E4">
        <w:trPr>
          <w:jc w:val="center"/>
        </w:trPr>
        <w:tc>
          <w:tcPr>
            <w:tcW w:w="0" w:type="auto"/>
          </w:tcPr>
          <w:p w14:paraId="02677DCE" w14:textId="7C99F41D" w:rsidR="000C10BC" w:rsidRDefault="000C10BC" w:rsidP="009D09E4">
            <w:pPr>
              <w:tabs>
                <w:tab w:val="left" w:pos="2355"/>
              </w:tabs>
              <w:jc w:val="both"/>
              <w:rPr>
                <w:rFonts w:ascii="Georgia" w:hAnsi="Georgia"/>
                <w:sz w:val="20"/>
                <w:szCs w:val="20"/>
              </w:rPr>
            </w:pPr>
            <w:r>
              <w:rPr>
                <w:rFonts w:ascii="Georgia" w:hAnsi="Georgia"/>
                <w:sz w:val="20"/>
                <w:szCs w:val="20"/>
              </w:rPr>
              <w:t>S 1</w:t>
            </w:r>
            <w:r w:rsidR="001E5D33">
              <w:rPr>
                <w:rFonts w:ascii="Georgia" w:hAnsi="Georgia"/>
                <w:sz w:val="20"/>
                <w:szCs w:val="20"/>
              </w:rPr>
              <w:t>5</w:t>
            </w:r>
            <w:r>
              <w:rPr>
                <w:rFonts w:ascii="Georgia" w:hAnsi="Georgia"/>
                <w:sz w:val="20"/>
                <w:szCs w:val="20"/>
              </w:rPr>
              <w:t>.03.25</w:t>
            </w:r>
          </w:p>
        </w:tc>
        <w:tc>
          <w:tcPr>
            <w:tcW w:w="0" w:type="auto"/>
          </w:tcPr>
          <w:p w14:paraId="5751E8A7" w14:textId="2097D4A5" w:rsidR="000C10BC" w:rsidRDefault="000C10BC"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7C573DEF" w14:textId="2D5C5771" w:rsidR="000C10BC" w:rsidRDefault="000C10BC"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39F006EA" w14:textId="0C987D90" w:rsidR="000C10BC" w:rsidRDefault="000C10BC"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48461A0C" w14:textId="77777777" w:rsidR="000C10BC" w:rsidRPr="00A538E2" w:rsidRDefault="000C10BC" w:rsidP="009D09E4">
            <w:pPr>
              <w:tabs>
                <w:tab w:val="left" w:pos="2355"/>
              </w:tabs>
              <w:jc w:val="center"/>
              <w:rPr>
                <w:rFonts w:ascii="Georgia" w:hAnsi="Georgia"/>
                <w:sz w:val="20"/>
                <w:szCs w:val="20"/>
              </w:rPr>
            </w:pPr>
          </w:p>
        </w:tc>
        <w:tc>
          <w:tcPr>
            <w:tcW w:w="0" w:type="auto"/>
          </w:tcPr>
          <w:p w14:paraId="44620C6F" w14:textId="77777777" w:rsidR="000C10BC" w:rsidRPr="00A538E2" w:rsidRDefault="000C10BC" w:rsidP="009D09E4">
            <w:pPr>
              <w:tabs>
                <w:tab w:val="left" w:pos="2355"/>
              </w:tabs>
              <w:jc w:val="center"/>
              <w:rPr>
                <w:rFonts w:ascii="Georgia" w:hAnsi="Georgia"/>
                <w:sz w:val="20"/>
                <w:szCs w:val="20"/>
              </w:rPr>
            </w:pPr>
          </w:p>
        </w:tc>
      </w:tr>
      <w:tr w:rsidR="000C10BC" w:rsidRPr="00A538E2" w14:paraId="350D8B01" w14:textId="77777777" w:rsidTr="009D09E4">
        <w:trPr>
          <w:jc w:val="center"/>
        </w:trPr>
        <w:tc>
          <w:tcPr>
            <w:tcW w:w="0" w:type="auto"/>
          </w:tcPr>
          <w:p w14:paraId="7DCC704B" w14:textId="0A5A5524" w:rsidR="000C10BC" w:rsidRDefault="000C10BC" w:rsidP="009D09E4">
            <w:pPr>
              <w:tabs>
                <w:tab w:val="left" w:pos="2355"/>
              </w:tabs>
              <w:jc w:val="both"/>
              <w:rPr>
                <w:rFonts w:ascii="Georgia" w:hAnsi="Georgia"/>
                <w:sz w:val="20"/>
                <w:szCs w:val="20"/>
              </w:rPr>
            </w:pPr>
            <w:r>
              <w:rPr>
                <w:rFonts w:ascii="Georgia" w:hAnsi="Georgia"/>
                <w:sz w:val="20"/>
                <w:szCs w:val="20"/>
              </w:rPr>
              <w:t>D 1</w:t>
            </w:r>
            <w:r w:rsidR="001E5D33">
              <w:rPr>
                <w:rFonts w:ascii="Georgia" w:hAnsi="Georgia"/>
                <w:sz w:val="20"/>
                <w:szCs w:val="20"/>
              </w:rPr>
              <w:t>6</w:t>
            </w:r>
            <w:r>
              <w:rPr>
                <w:rFonts w:ascii="Georgia" w:hAnsi="Georgia"/>
                <w:sz w:val="20"/>
                <w:szCs w:val="20"/>
              </w:rPr>
              <w:t>.03.25</w:t>
            </w:r>
          </w:p>
        </w:tc>
        <w:tc>
          <w:tcPr>
            <w:tcW w:w="0" w:type="auto"/>
          </w:tcPr>
          <w:p w14:paraId="26FCEDD3" w14:textId="581F3417" w:rsidR="000C10BC" w:rsidRDefault="000C10BC"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503C85CD" w14:textId="258519AC" w:rsidR="000C10BC" w:rsidRDefault="000C10BC"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3CE5F49F" w14:textId="7344EEF6" w:rsidR="000C10BC" w:rsidRDefault="000C10BC"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5CE647DC" w14:textId="77777777" w:rsidR="000C10BC" w:rsidRPr="00A538E2" w:rsidRDefault="000C10BC" w:rsidP="009D09E4">
            <w:pPr>
              <w:tabs>
                <w:tab w:val="left" w:pos="2355"/>
              </w:tabs>
              <w:jc w:val="center"/>
              <w:rPr>
                <w:rFonts w:ascii="Georgia" w:hAnsi="Georgia"/>
                <w:sz w:val="20"/>
                <w:szCs w:val="20"/>
              </w:rPr>
            </w:pPr>
          </w:p>
        </w:tc>
        <w:tc>
          <w:tcPr>
            <w:tcW w:w="0" w:type="auto"/>
          </w:tcPr>
          <w:p w14:paraId="095FA36F" w14:textId="77777777" w:rsidR="000C10BC" w:rsidRPr="00A538E2" w:rsidRDefault="000C10BC" w:rsidP="009D09E4">
            <w:pPr>
              <w:tabs>
                <w:tab w:val="left" w:pos="2355"/>
              </w:tabs>
              <w:jc w:val="center"/>
              <w:rPr>
                <w:rFonts w:ascii="Georgia" w:hAnsi="Georgia"/>
                <w:sz w:val="20"/>
                <w:szCs w:val="20"/>
              </w:rPr>
            </w:pPr>
          </w:p>
        </w:tc>
      </w:tr>
      <w:tr w:rsidR="00E10500" w:rsidRPr="00A538E2" w14:paraId="401AE77A" w14:textId="77777777" w:rsidTr="009D09E4">
        <w:trPr>
          <w:jc w:val="center"/>
        </w:trPr>
        <w:tc>
          <w:tcPr>
            <w:tcW w:w="0" w:type="auto"/>
          </w:tcPr>
          <w:p w14:paraId="66DC3EFA" w14:textId="75F60AC8" w:rsidR="00E10500" w:rsidRPr="00A538E2" w:rsidRDefault="00E10500" w:rsidP="009D09E4">
            <w:pPr>
              <w:tabs>
                <w:tab w:val="left" w:pos="2355"/>
              </w:tabs>
              <w:jc w:val="both"/>
              <w:rPr>
                <w:rFonts w:ascii="Georgia" w:hAnsi="Georgia"/>
                <w:sz w:val="20"/>
                <w:szCs w:val="20"/>
              </w:rPr>
            </w:pPr>
            <w:r>
              <w:rPr>
                <w:rFonts w:ascii="Georgia" w:hAnsi="Georgia"/>
                <w:sz w:val="20"/>
                <w:szCs w:val="20"/>
              </w:rPr>
              <w:t xml:space="preserve">D </w:t>
            </w:r>
            <w:r w:rsidR="00737E13">
              <w:rPr>
                <w:rFonts w:ascii="Georgia" w:hAnsi="Georgia"/>
                <w:sz w:val="20"/>
                <w:szCs w:val="20"/>
              </w:rPr>
              <w:t>23</w:t>
            </w:r>
            <w:r>
              <w:rPr>
                <w:rFonts w:ascii="Georgia" w:hAnsi="Georgia"/>
                <w:sz w:val="20"/>
                <w:szCs w:val="20"/>
              </w:rPr>
              <w:t>.03.25</w:t>
            </w:r>
          </w:p>
        </w:tc>
        <w:tc>
          <w:tcPr>
            <w:tcW w:w="0" w:type="auto"/>
          </w:tcPr>
          <w:p w14:paraId="2A68F515" w14:textId="7B370EEF" w:rsidR="00E10500" w:rsidRPr="00A538E2" w:rsidRDefault="00E10500" w:rsidP="009D09E4">
            <w:pPr>
              <w:tabs>
                <w:tab w:val="left" w:pos="2355"/>
              </w:tabs>
              <w:jc w:val="both"/>
              <w:rPr>
                <w:rFonts w:ascii="Georgia" w:hAnsi="Georgia"/>
                <w:sz w:val="20"/>
                <w:szCs w:val="20"/>
              </w:rPr>
            </w:pPr>
            <w:r>
              <w:rPr>
                <w:rFonts w:ascii="Georgia" w:hAnsi="Georgia"/>
                <w:sz w:val="20"/>
                <w:szCs w:val="20"/>
              </w:rPr>
              <w:t>Sortie de section</w:t>
            </w:r>
          </w:p>
        </w:tc>
        <w:tc>
          <w:tcPr>
            <w:tcW w:w="0" w:type="auto"/>
          </w:tcPr>
          <w:p w14:paraId="178EEE90" w14:textId="2E063254" w:rsidR="00E10500" w:rsidRPr="00A538E2" w:rsidRDefault="00E1050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6162CC2C" w14:textId="35AD68D0" w:rsidR="00E10500" w:rsidRPr="00A538E2" w:rsidRDefault="00E1050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263FA73A" w14:textId="2A9A0A31" w:rsidR="00E10500" w:rsidRPr="00A538E2" w:rsidRDefault="00E10500" w:rsidP="009D09E4">
            <w:pPr>
              <w:tabs>
                <w:tab w:val="left" w:pos="2355"/>
              </w:tabs>
              <w:jc w:val="center"/>
              <w:rPr>
                <w:rFonts w:ascii="Georgia" w:hAnsi="Georgia"/>
                <w:sz w:val="20"/>
                <w:szCs w:val="20"/>
              </w:rPr>
            </w:pPr>
          </w:p>
        </w:tc>
        <w:tc>
          <w:tcPr>
            <w:tcW w:w="0" w:type="auto"/>
          </w:tcPr>
          <w:p w14:paraId="72FF1D7B" w14:textId="7EB616EA" w:rsidR="00E10500" w:rsidRPr="00A538E2" w:rsidRDefault="00E10500" w:rsidP="009D09E4">
            <w:pPr>
              <w:tabs>
                <w:tab w:val="left" w:pos="2355"/>
              </w:tabs>
              <w:jc w:val="center"/>
              <w:rPr>
                <w:rFonts w:ascii="Georgia" w:hAnsi="Georgia"/>
                <w:sz w:val="20"/>
                <w:szCs w:val="20"/>
              </w:rPr>
            </w:pPr>
          </w:p>
        </w:tc>
      </w:tr>
      <w:tr w:rsidR="005F55EE" w:rsidRPr="00A538E2" w14:paraId="1ABF89F6" w14:textId="77777777" w:rsidTr="009D09E4">
        <w:trPr>
          <w:jc w:val="center"/>
        </w:trPr>
        <w:tc>
          <w:tcPr>
            <w:tcW w:w="0" w:type="auto"/>
          </w:tcPr>
          <w:p w14:paraId="4D624356" w14:textId="2DF7DA68" w:rsidR="005F55EE" w:rsidRDefault="005F55EE" w:rsidP="009D09E4">
            <w:pPr>
              <w:tabs>
                <w:tab w:val="left" w:pos="2355"/>
              </w:tabs>
              <w:jc w:val="both"/>
              <w:rPr>
                <w:rFonts w:ascii="Georgia" w:hAnsi="Georgia"/>
                <w:sz w:val="20"/>
                <w:szCs w:val="20"/>
              </w:rPr>
            </w:pPr>
            <w:r>
              <w:rPr>
                <w:rFonts w:ascii="Georgia" w:hAnsi="Georgia"/>
                <w:sz w:val="20"/>
                <w:szCs w:val="20"/>
              </w:rPr>
              <w:t>D 13.04.25</w:t>
            </w:r>
          </w:p>
        </w:tc>
        <w:tc>
          <w:tcPr>
            <w:tcW w:w="0" w:type="auto"/>
          </w:tcPr>
          <w:p w14:paraId="4DBE1488" w14:textId="1215F3AC" w:rsidR="005F55EE" w:rsidRDefault="005F55EE" w:rsidP="009D09E4">
            <w:pPr>
              <w:tabs>
                <w:tab w:val="left" w:pos="2355"/>
              </w:tabs>
              <w:jc w:val="both"/>
              <w:rPr>
                <w:rFonts w:ascii="Georgia" w:hAnsi="Georgia"/>
                <w:sz w:val="20"/>
                <w:szCs w:val="20"/>
              </w:rPr>
            </w:pPr>
            <w:r>
              <w:rPr>
                <w:rFonts w:ascii="Georgia" w:hAnsi="Georgia"/>
                <w:sz w:val="20"/>
                <w:szCs w:val="20"/>
              </w:rPr>
              <w:t xml:space="preserve">Course </w:t>
            </w:r>
            <w:r w:rsidR="00737E13">
              <w:rPr>
                <w:rFonts w:ascii="Georgia" w:hAnsi="Georgia"/>
                <w:sz w:val="20"/>
                <w:szCs w:val="20"/>
              </w:rPr>
              <w:t>Accès</w:t>
            </w:r>
            <w:r>
              <w:rPr>
                <w:rFonts w:ascii="Georgia" w:hAnsi="Georgia"/>
                <w:sz w:val="20"/>
                <w:szCs w:val="20"/>
              </w:rPr>
              <w:t xml:space="preserve"> ffc</w:t>
            </w:r>
          </w:p>
        </w:tc>
        <w:tc>
          <w:tcPr>
            <w:tcW w:w="0" w:type="auto"/>
          </w:tcPr>
          <w:p w14:paraId="10267A87" w14:textId="5AA78E07" w:rsidR="005F55EE" w:rsidRDefault="00B66DFE" w:rsidP="009D09E4">
            <w:pPr>
              <w:tabs>
                <w:tab w:val="left" w:pos="2355"/>
              </w:tabs>
              <w:jc w:val="both"/>
              <w:rPr>
                <w:rFonts w:ascii="Georgia" w:hAnsi="Georgia"/>
                <w:sz w:val="20"/>
                <w:szCs w:val="20"/>
              </w:rPr>
            </w:pPr>
            <w:r>
              <w:rPr>
                <w:rFonts w:ascii="Georgia" w:hAnsi="Georgia"/>
                <w:sz w:val="20"/>
                <w:szCs w:val="20"/>
              </w:rPr>
              <w:t>Tourriers</w:t>
            </w:r>
          </w:p>
        </w:tc>
        <w:tc>
          <w:tcPr>
            <w:tcW w:w="0" w:type="auto"/>
          </w:tcPr>
          <w:p w14:paraId="2F374DB5" w14:textId="7E18BF9F" w:rsidR="005F55EE" w:rsidRDefault="005F55EE"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77ACE939" w14:textId="77777777" w:rsidR="005F55EE" w:rsidRPr="00A538E2" w:rsidRDefault="005F55EE" w:rsidP="009D09E4">
            <w:pPr>
              <w:tabs>
                <w:tab w:val="left" w:pos="2355"/>
              </w:tabs>
              <w:jc w:val="center"/>
              <w:rPr>
                <w:rFonts w:ascii="Georgia" w:hAnsi="Georgia"/>
                <w:sz w:val="20"/>
                <w:szCs w:val="20"/>
              </w:rPr>
            </w:pPr>
          </w:p>
        </w:tc>
        <w:tc>
          <w:tcPr>
            <w:tcW w:w="0" w:type="auto"/>
          </w:tcPr>
          <w:p w14:paraId="3F7C330F" w14:textId="77777777" w:rsidR="005F55EE" w:rsidRPr="00A538E2" w:rsidRDefault="005F55EE" w:rsidP="009D09E4">
            <w:pPr>
              <w:tabs>
                <w:tab w:val="left" w:pos="2355"/>
              </w:tabs>
              <w:jc w:val="center"/>
              <w:rPr>
                <w:rFonts w:ascii="Georgia" w:hAnsi="Georgia"/>
                <w:sz w:val="20"/>
                <w:szCs w:val="20"/>
              </w:rPr>
            </w:pPr>
          </w:p>
        </w:tc>
      </w:tr>
      <w:tr w:rsidR="00725F06" w:rsidRPr="00A538E2" w14:paraId="54B02065" w14:textId="77777777" w:rsidTr="009D09E4">
        <w:trPr>
          <w:jc w:val="center"/>
        </w:trPr>
        <w:tc>
          <w:tcPr>
            <w:tcW w:w="0" w:type="auto"/>
          </w:tcPr>
          <w:p w14:paraId="028FD78F" w14:textId="1234F559" w:rsidR="00725F06" w:rsidRDefault="00725F06" w:rsidP="009D09E4">
            <w:pPr>
              <w:tabs>
                <w:tab w:val="left" w:pos="2355"/>
              </w:tabs>
              <w:jc w:val="both"/>
              <w:rPr>
                <w:rFonts w:ascii="Georgia" w:hAnsi="Georgia"/>
                <w:sz w:val="20"/>
                <w:szCs w:val="20"/>
              </w:rPr>
            </w:pPr>
            <w:r>
              <w:rPr>
                <w:rFonts w:ascii="Georgia" w:hAnsi="Georgia"/>
                <w:sz w:val="20"/>
                <w:szCs w:val="20"/>
              </w:rPr>
              <w:t>V 02.05.25</w:t>
            </w:r>
          </w:p>
        </w:tc>
        <w:tc>
          <w:tcPr>
            <w:tcW w:w="0" w:type="auto"/>
          </w:tcPr>
          <w:p w14:paraId="634D35D4" w14:textId="5E4784A7"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2416FEA8" w14:textId="601A2ECD"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21342815" w14:textId="58620EB6"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68F2782E" w14:textId="77777777" w:rsidR="00725F06" w:rsidRPr="00A538E2" w:rsidRDefault="00725F06" w:rsidP="009D09E4">
            <w:pPr>
              <w:tabs>
                <w:tab w:val="left" w:pos="2355"/>
              </w:tabs>
              <w:jc w:val="center"/>
              <w:rPr>
                <w:rFonts w:ascii="Georgia" w:hAnsi="Georgia"/>
                <w:sz w:val="20"/>
                <w:szCs w:val="20"/>
              </w:rPr>
            </w:pPr>
          </w:p>
        </w:tc>
        <w:tc>
          <w:tcPr>
            <w:tcW w:w="0" w:type="auto"/>
          </w:tcPr>
          <w:p w14:paraId="38F972A6" w14:textId="77777777" w:rsidR="00725F06" w:rsidRPr="00A538E2" w:rsidRDefault="00725F06" w:rsidP="009D09E4">
            <w:pPr>
              <w:tabs>
                <w:tab w:val="left" w:pos="2355"/>
              </w:tabs>
              <w:jc w:val="center"/>
              <w:rPr>
                <w:rFonts w:ascii="Georgia" w:hAnsi="Georgia"/>
                <w:sz w:val="20"/>
                <w:szCs w:val="20"/>
              </w:rPr>
            </w:pPr>
          </w:p>
        </w:tc>
      </w:tr>
      <w:tr w:rsidR="00725F06" w:rsidRPr="00A538E2" w14:paraId="5890655B" w14:textId="77777777" w:rsidTr="009D09E4">
        <w:trPr>
          <w:jc w:val="center"/>
        </w:trPr>
        <w:tc>
          <w:tcPr>
            <w:tcW w:w="0" w:type="auto"/>
          </w:tcPr>
          <w:p w14:paraId="29A0B338" w14:textId="42D7E266" w:rsidR="00725F06" w:rsidRDefault="00725F06" w:rsidP="009D09E4">
            <w:pPr>
              <w:tabs>
                <w:tab w:val="left" w:pos="2355"/>
              </w:tabs>
              <w:jc w:val="both"/>
              <w:rPr>
                <w:rFonts w:ascii="Georgia" w:hAnsi="Georgia"/>
                <w:sz w:val="20"/>
                <w:szCs w:val="20"/>
              </w:rPr>
            </w:pPr>
            <w:r>
              <w:rPr>
                <w:rFonts w:ascii="Georgia" w:hAnsi="Georgia"/>
                <w:sz w:val="20"/>
                <w:szCs w:val="20"/>
              </w:rPr>
              <w:t>S 03.05.25</w:t>
            </w:r>
          </w:p>
        </w:tc>
        <w:tc>
          <w:tcPr>
            <w:tcW w:w="0" w:type="auto"/>
          </w:tcPr>
          <w:p w14:paraId="150845B6" w14:textId="4882AFE8"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79670CD6" w14:textId="11510CED"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01647704" w14:textId="07C5180C"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6367EF1" w14:textId="77777777" w:rsidR="00725F06" w:rsidRPr="00A538E2" w:rsidRDefault="00725F06" w:rsidP="009D09E4">
            <w:pPr>
              <w:tabs>
                <w:tab w:val="left" w:pos="2355"/>
              </w:tabs>
              <w:jc w:val="center"/>
              <w:rPr>
                <w:rFonts w:ascii="Georgia" w:hAnsi="Georgia"/>
                <w:sz w:val="20"/>
                <w:szCs w:val="20"/>
              </w:rPr>
            </w:pPr>
          </w:p>
        </w:tc>
        <w:tc>
          <w:tcPr>
            <w:tcW w:w="0" w:type="auto"/>
          </w:tcPr>
          <w:p w14:paraId="73B096A6" w14:textId="77777777" w:rsidR="00725F06" w:rsidRPr="00A538E2" w:rsidRDefault="00725F06" w:rsidP="009D09E4">
            <w:pPr>
              <w:tabs>
                <w:tab w:val="left" w:pos="2355"/>
              </w:tabs>
              <w:jc w:val="center"/>
              <w:rPr>
                <w:rFonts w:ascii="Georgia" w:hAnsi="Georgia"/>
                <w:sz w:val="20"/>
                <w:szCs w:val="20"/>
              </w:rPr>
            </w:pPr>
          </w:p>
        </w:tc>
      </w:tr>
      <w:tr w:rsidR="00725F06" w:rsidRPr="00A538E2" w14:paraId="68BED785" w14:textId="77777777" w:rsidTr="009D09E4">
        <w:trPr>
          <w:jc w:val="center"/>
        </w:trPr>
        <w:tc>
          <w:tcPr>
            <w:tcW w:w="0" w:type="auto"/>
          </w:tcPr>
          <w:p w14:paraId="04750FF2" w14:textId="36FF495F" w:rsidR="00725F06" w:rsidRDefault="00725F06" w:rsidP="009D09E4">
            <w:pPr>
              <w:tabs>
                <w:tab w:val="left" w:pos="2355"/>
              </w:tabs>
              <w:jc w:val="both"/>
              <w:rPr>
                <w:rFonts w:ascii="Georgia" w:hAnsi="Georgia"/>
                <w:sz w:val="20"/>
                <w:szCs w:val="20"/>
              </w:rPr>
            </w:pPr>
            <w:r>
              <w:rPr>
                <w:rFonts w:ascii="Georgia" w:hAnsi="Georgia"/>
                <w:sz w:val="20"/>
                <w:szCs w:val="20"/>
              </w:rPr>
              <w:t>D 04.05.25</w:t>
            </w:r>
          </w:p>
        </w:tc>
        <w:tc>
          <w:tcPr>
            <w:tcW w:w="0" w:type="auto"/>
          </w:tcPr>
          <w:p w14:paraId="19F16F0A" w14:textId="6F898534"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5E3D87FB" w14:textId="723A6783"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79968E9B" w14:textId="0DD4A591"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1FE9DC21" w14:textId="77777777" w:rsidR="00725F06" w:rsidRPr="00A538E2" w:rsidRDefault="00725F06" w:rsidP="009D09E4">
            <w:pPr>
              <w:tabs>
                <w:tab w:val="left" w:pos="2355"/>
              </w:tabs>
              <w:jc w:val="center"/>
              <w:rPr>
                <w:rFonts w:ascii="Georgia" w:hAnsi="Georgia"/>
                <w:sz w:val="20"/>
                <w:szCs w:val="20"/>
              </w:rPr>
            </w:pPr>
          </w:p>
        </w:tc>
        <w:tc>
          <w:tcPr>
            <w:tcW w:w="0" w:type="auto"/>
          </w:tcPr>
          <w:p w14:paraId="69AE8F5D" w14:textId="77777777" w:rsidR="00725F06" w:rsidRPr="00A538E2" w:rsidRDefault="00725F06" w:rsidP="009D09E4">
            <w:pPr>
              <w:tabs>
                <w:tab w:val="left" w:pos="2355"/>
              </w:tabs>
              <w:jc w:val="center"/>
              <w:rPr>
                <w:rFonts w:ascii="Georgia" w:hAnsi="Georgia"/>
                <w:sz w:val="20"/>
                <w:szCs w:val="20"/>
              </w:rPr>
            </w:pPr>
          </w:p>
        </w:tc>
      </w:tr>
      <w:tr w:rsidR="00E10500" w:rsidRPr="00A538E2" w14:paraId="04BCA1DF" w14:textId="77777777" w:rsidTr="009D09E4">
        <w:trPr>
          <w:jc w:val="center"/>
        </w:trPr>
        <w:tc>
          <w:tcPr>
            <w:tcW w:w="0" w:type="auto"/>
          </w:tcPr>
          <w:p w14:paraId="632F0D75" w14:textId="0553C8C8" w:rsidR="00E10500" w:rsidRPr="00A538E2" w:rsidRDefault="00E10500" w:rsidP="009D09E4">
            <w:pPr>
              <w:tabs>
                <w:tab w:val="left" w:pos="2355"/>
              </w:tabs>
              <w:jc w:val="both"/>
              <w:rPr>
                <w:rFonts w:ascii="Georgia" w:hAnsi="Georgia"/>
                <w:sz w:val="20"/>
                <w:szCs w:val="20"/>
              </w:rPr>
            </w:pPr>
            <w:r>
              <w:rPr>
                <w:rFonts w:ascii="Georgia" w:hAnsi="Georgia"/>
                <w:sz w:val="20"/>
                <w:szCs w:val="20"/>
              </w:rPr>
              <w:t>D 25.05.24</w:t>
            </w:r>
          </w:p>
        </w:tc>
        <w:tc>
          <w:tcPr>
            <w:tcW w:w="0" w:type="auto"/>
          </w:tcPr>
          <w:p w14:paraId="1F242F0D" w14:textId="2246E99A" w:rsidR="00E10500" w:rsidRPr="00A538E2" w:rsidRDefault="00E10500" w:rsidP="009D09E4">
            <w:pPr>
              <w:tabs>
                <w:tab w:val="left" w:pos="2355"/>
              </w:tabs>
              <w:jc w:val="both"/>
              <w:rPr>
                <w:rFonts w:ascii="Georgia" w:hAnsi="Georgia"/>
                <w:sz w:val="20"/>
                <w:szCs w:val="20"/>
              </w:rPr>
            </w:pPr>
            <w:r>
              <w:rPr>
                <w:rFonts w:ascii="Georgia" w:hAnsi="Georgia"/>
                <w:sz w:val="20"/>
                <w:szCs w:val="20"/>
              </w:rPr>
              <w:t>Trophée vtt</w:t>
            </w:r>
          </w:p>
        </w:tc>
        <w:tc>
          <w:tcPr>
            <w:tcW w:w="0" w:type="auto"/>
          </w:tcPr>
          <w:p w14:paraId="4A2DCEA1" w14:textId="6887A459" w:rsidR="00E10500" w:rsidRPr="00A538E2" w:rsidRDefault="005F55EE" w:rsidP="009D09E4">
            <w:pPr>
              <w:tabs>
                <w:tab w:val="left" w:pos="2355"/>
              </w:tabs>
              <w:jc w:val="both"/>
              <w:rPr>
                <w:rFonts w:ascii="Georgia" w:hAnsi="Georgia"/>
                <w:sz w:val="20"/>
                <w:szCs w:val="20"/>
              </w:rPr>
            </w:pPr>
            <w:r>
              <w:rPr>
                <w:rFonts w:ascii="Georgia" w:hAnsi="Georgia"/>
                <w:sz w:val="20"/>
                <w:szCs w:val="20"/>
              </w:rPr>
              <w:t>En recherche</w:t>
            </w:r>
          </w:p>
        </w:tc>
        <w:tc>
          <w:tcPr>
            <w:tcW w:w="0" w:type="auto"/>
          </w:tcPr>
          <w:p w14:paraId="5A5CC636" w14:textId="14CD005E" w:rsidR="00E10500" w:rsidRPr="00A538E2" w:rsidRDefault="00E1050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342CE9A6" w14:textId="4072BA94" w:rsidR="00E10500" w:rsidRPr="00A538E2" w:rsidRDefault="00E10500" w:rsidP="009D09E4">
            <w:pPr>
              <w:tabs>
                <w:tab w:val="left" w:pos="2355"/>
              </w:tabs>
              <w:jc w:val="center"/>
              <w:rPr>
                <w:rFonts w:ascii="Georgia" w:hAnsi="Georgia"/>
                <w:sz w:val="20"/>
                <w:szCs w:val="20"/>
              </w:rPr>
            </w:pPr>
          </w:p>
        </w:tc>
        <w:tc>
          <w:tcPr>
            <w:tcW w:w="0" w:type="auto"/>
          </w:tcPr>
          <w:p w14:paraId="3A0C4B97" w14:textId="67A5030B" w:rsidR="00E10500" w:rsidRPr="00A538E2" w:rsidRDefault="00E10500" w:rsidP="009D09E4">
            <w:pPr>
              <w:tabs>
                <w:tab w:val="left" w:pos="2355"/>
              </w:tabs>
              <w:jc w:val="center"/>
              <w:rPr>
                <w:rFonts w:ascii="Georgia" w:hAnsi="Georgia"/>
                <w:sz w:val="20"/>
                <w:szCs w:val="20"/>
              </w:rPr>
            </w:pPr>
          </w:p>
        </w:tc>
      </w:tr>
      <w:tr w:rsidR="00E10500" w:rsidRPr="00A538E2" w14:paraId="1EDEE99C" w14:textId="77777777" w:rsidTr="009D09E4">
        <w:trPr>
          <w:jc w:val="center"/>
        </w:trPr>
        <w:tc>
          <w:tcPr>
            <w:tcW w:w="0" w:type="auto"/>
          </w:tcPr>
          <w:p w14:paraId="539A9C76" w14:textId="16910B36" w:rsidR="00E10500" w:rsidRPr="00A538E2" w:rsidRDefault="00E10500" w:rsidP="009D09E4">
            <w:pPr>
              <w:tabs>
                <w:tab w:val="left" w:pos="2355"/>
              </w:tabs>
              <w:jc w:val="both"/>
              <w:rPr>
                <w:rFonts w:ascii="Georgia" w:hAnsi="Georgia"/>
                <w:sz w:val="20"/>
                <w:szCs w:val="20"/>
              </w:rPr>
            </w:pPr>
            <w:r>
              <w:rPr>
                <w:rFonts w:ascii="Georgia" w:hAnsi="Georgia"/>
                <w:sz w:val="20"/>
                <w:szCs w:val="20"/>
              </w:rPr>
              <w:t>Du 28.05 au 01.06</w:t>
            </w:r>
          </w:p>
        </w:tc>
        <w:tc>
          <w:tcPr>
            <w:tcW w:w="0" w:type="auto"/>
          </w:tcPr>
          <w:p w14:paraId="6D713A66" w14:textId="6E72381B" w:rsidR="00E10500" w:rsidRPr="00A538E2" w:rsidRDefault="00E10500" w:rsidP="009D09E4">
            <w:pPr>
              <w:tabs>
                <w:tab w:val="left" w:pos="2355"/>
              </w:tabs>
              <w:jc w:val="both"/>
              <w:rPr>
                <w:rFonts w:ascii="Georgia" w:hAnsi="Georgia"/>
                <w:sz w:val="20"/>
                <w:szCs w:val="20"/>
              </w:rPr>
            </w:pPr>
            <w:r>
              <w:rPr>
                <w:rFonts w:ascii="Georgia" w:hAnsi="Georgia"/>
                <w:sz w:val="20"/>
                <w:szCs w:val="20"/>
              </w:rPr>
              <w:t>Sortie à la montagne</w:t>
            </w:r>
          </w:p>
        </w:tc>
        <w:tc>
          <w:tcPr>
            <w:tcW w:w="0" w:type="auto"/>
          </w:tcPr>
          <w:p w14:paraId="2BDA4B99" w14:textId="58A17F5F" w:rsidR="00E10500" w:rsidRPr="00A538E2" w:rsidRDefault="00E10500" w:rsidP="009D09E4">
            <w:pPr>
              <w:tabs>
                <w:tab w:val="left" w:pos="2355"/>
              </w:tabs>
              <w:jc w:val="both"/>
              <w:rPr>
                <w:rFonts w:ascii="Georgia" w:hAnsi="Georgia"/>
                <w:sz w:val="20"/>
                <w:szCs w:val="20"/>
              </w:rPr>
            </w:pPr>
            <w:r>
              <w:rPr>
                <w:rFonts w:ascii="Georgia" w:hAnsi="Georgia"/>
                <w:sz w:val="20"/>
                <w:szCs w:val="20"/>
              </w:rPr>
              <w:t>Luchon</w:t>
            </w:r>
          </w:p>
        </w:tc>
        <w:tc>
          <w:tcPr>
            <w:tcW w:w="0" w:type="auto"/>
          </w:tcPr>
          <w:p w14:paraId="7092FFD3" w14:textId="52255D12" w:rsidR="00E10500" w:rsidRPr="00A538E2" w:rsidRDefault="00E10500"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526D3A49" w14:textId="4C69ACD2" w:rsidR="00E10500" w:rsidRPr="00A538E2" w:rsidRDefault="00E10500" w:rsidP="009D09E4">
            <w:pPr>
              <w:tabs>
                <w:tab w:val="left" w:pos="2355"/>
              </w:tabs>
              <w:jc w:val="center"/>
              <w:rPr>
                <w:rFonts w:ascii="Georgia" w:hAnsi="Georgia"/>
                <w:sz w:val="20"/>
                <w:szCs w:val="20"/>
              </w:rPr>
            </w:pPr>
          </w:p>
        </w:tc>
        <w:tc>
          <w:tcPr>
            <w:tcW w:w="0" w:type="auto"/>
          </w:tcPr>
          <w:p w14:paraId="4361ED71" w14:textId="70356B7E" w:rsidR="00E10500" w:rsidRPr="00A538E2" w:rsidRDefault="00E10500" w:rsidP="009D09E4">
            <w:pPr>
              <w:tabs>
                <w:tab w:val="left" w:pos="2355"/>
              </w:tabs>
              <w:jc w:val="center"/>
              <w:rPr>
                <w:rFonts w:ascii="Georgia" w:hAnsi="Georgia"/>
                <w:sz w:val="20"/>
                <w:szCs w:val="20"/>
              </w:rPr>
            </w:pPr>
          </w:p>
        </w:tc>
      </w:tr>
      <w:tr w:rsidR="00E10500" w:rsidRPr="00A538E2" w14:paraId="5688F464" w14:textId="77777777" w:rsidTr="009D09E4">
        <w:trPr>
          <w:jc w:val="center"/>
        </w:trPr>
        <w:tc>
          <w:tcPr>
            <w:tcW w:w="0" w:type="auto"/>
          </w:tcPr>
          <w:p w14:paraId="68B4CC2D" w14:textId="1A1F5D15" w:rsidR="00E10500" w:rsidRPr="00A538E2" w:rsidRDefault="007A4ED0" w:rsidP="009D09E4">
            <w:pPr>
              <w:tabs>
                <w:tab w:val="left" w:pos="2355"/>
              </w:tabs>
              <w:jc w:val="both"/>
              <w:rPr>
                <w:rFonts w:ascii="Georgia" w:hAnsi="Georgia"/>
                <w:sz w:val="20"/>
                <w:szCs w:val="20"/>
              </w:rPr>
            </w:pPr>
            <w:r>
              <w:rPr>
                <w:rFonts w:ascii="Georgia" w:hAnsi="Georgia"/>
                <w:sz w:val="20"/>
                <w:szCs w:val="20"/>
              </w:rPr>
              <w:t>J 12.06.25</w:t>
            </w:r>
          </w:p>
        </w:tc>
        <w:tc>
          <w:tcPr>
            <w:tcW w:w="0" w:type="auto"/>
          </w:tcPr>
          <w:p w14:paraId="7B09D7A0" w14:textId="471AC912" w:rsidR="00E10500" w:rsidRPr="00A538E2" w:rsidRDefault="007A4ED0" w:rsidP="009D09E4">
            <w:pPr>
              <w:tabs>
                <w:tab w:val="left" w:pos="2355"/>
              </w:tabs>
              <w:jc w:val="both"/>
              <w:rPr>
                <w:rFonts w:ascii="Georgia" w:hAnsi="Georgia"/>
                <w:sz w:val="20"/>
                <w:szCs w:val="20"/>
              </w:rPr>
            </w:pPr>
            <w:r>
              <w:rPr>
                <w:rFonts w:ascii="Georgia" w:hAnsi="Georgia"/>
                <w:sz w:val="20"/>
                <w:szCs w:val="20"/>
              </w:rPr>
              <w:t>Brevet des 100 kms</w:t>
            </w:r>
          </w:p>
        </w:tc>
        <w:tc>
          <w:tcPr>
            <w:tcW w:w="0" w:type="auto"/>
          </w:tcPr>
          <w:p w14:paraId="43A209F0" w14:textId="1875BA14"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3A641CEC" w14:textId="4D146D9E" w:rsidR="00E10500" w:rsidRPr="00A538E2"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2DB65051" w14:textId="44D29CEC" w:rsidR="00E10500" w:rsidRPr="00A538E2" w:rsidRDefault="00E10500" w:rsidP="009D09E4">
            <w:pPr>
              <w:tabs>
                <w:tab w:val="left" w:pos="2355"/>
              </w:tabs>
              <w:jc w:val="center"/>
              <w:rPr>
                <w:rFonts w:ascii="Georgia" w:hAnsi="Georgia"/>
                <w:sz w:val="20"/>
                <w:szCs w:val="20"/>
              </w:rPr>
            </w:pPr>
          </w:p>
        </w:tc>
        <w:tc>
          <w:tcPr>
            <w:tcW w:w="0" w:type="auto"/>
          </w:tcPr>
          <w:p w14:paraId="46341150" w14:textId="62B4955B" w:rsidR="00E10500" w:rsidRPr="00A538E2" w:rsidRDefault="00E10500" w:rsidP="009D09E4">
            <w:pPr>
              <w:tabs>
                <w:tab w:val="left" w:pos="2355"/>
              </w:tabs>
              <w:jc w:val="center"/>
              <w:rPr>
                <w:rFonts w:ascii="Georgia" w:hAnsi="Georgia"/>
                <w:sz w:val="20"/>
                <w:szCs w:val="20"/>
              </w:rPr>
            </w:pPr>
          </w:p>
        </w:tc>
      </w:tr>
      <w:tr w:rsidR="00725F06" w:rsidRPr="00A538E2" w14:paraId="1DD34BDB" w14:textId="77777777" w:rsidTr="009D09E4">
        <w:trPr>
          <w:jc w:val="center"/>
        </w:trPr>
        <w:tc>
          <w:tcPr>
            <w:tcW w:w="0" w:type="auto"/>
          </w:tcPr>
          <w:p w14:paraId="787FF614" w14:textId="5B184398" w:rsidR="00725F06" w:rsidRDefault="00725F06" w:rsidP="009D09E4">
            <w:pPr>
              <w:tabs>
                <w:tab w:val="left" w:pos="2355"/>
              </w:tabs>
              <w:jc w:val="both"/>
              <w:rPr>
                <w:rFonts w:ascii="Georgia" w:hAnsi="Georgia"/>
                <w:sz w:val="20"/>
                <w:szCs w:val="20"/>
              </w:rPr>
            </w:pPr>
            <w:r>
              <w:rPr>
                <w:rFonts w:ascii="Georgia" w:hAnsi="Georgia"/>
                <w:sz w:val="20"/>
                <w:szCs w:val="20"/>
              </w:rPr>
              <w:t>M 18.0</w:t>
            </w:r>
            <w:r w:rsidR="001E5D33">
              <w:rPr>
                <w:rFonts w:ascii="Georgia" w:hAnsi="Georgia"/>
                <w:sz w:val="20"/>
                <w:szCs w:val="20"/>
              </w:rPr>
              <w:t>6</w:t>
            </w:r>
            <w:r>
              <w:rPr>
                <w:rFonts w:ascii="Georgia" w:hAnsi="Georgia"/>
                <w:sz w:val="20"/>
                <w:szCs w:val="20"/>
              </w:rPr>
              <w:t>.25</w:t>
            </w:r>
          </w:p>
        </w:tc>
        <w:tc>
          <w:tcPr>
            <w:tcW w:w="0" w:type="auto"/>
          </w:tcPr>
          <w:p w14:paraId="60104710" w14:textId="4690F504"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6B831CEF" w14:textId="23992568"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1FF9DAC9" w14:textId="4A8AA10E"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4F4B2277" w14:textId="77777777" w:rsidR="00725F06" w:rsidRPr="00A538E2" w:rsidRDefault="00725F06" w:rsidP="009D09E4">
            <w:pPr>
              <w:tabs>
                <w:tab w:val="left" w:pos="2355"/>
              </w:tabs>
              <w:jc w:val="center"/>
              <w:rPr>
                <w:rFonts w:ascii="Georgia" w:hAnsi="Georgia"/>
                <w:sz w:val="20"/>
                <w:szCs w:val="20"/>
              </w:rPr>
            </w:pPr>
          </w:p>
        </w:tc>
        <w:tc>
          <w:tcPr>
            <w:tcW w:w="0" w:type="auto"/>
          </w:tcPr>
          <w:p w14:paraId="10761A15" w14:textId="77777777" w:rsidR="00725F06" w:rsidRPr="00A538E2" w:rsidRDefault="00725F06" w:rsidP="009D09E4">
            <w:pPr>
              <w:tabs>
                <w:tab w:val="left" w:pos="2355"/>
              </w:tabs>
              <w:jc w:val="center"/>
              <w:rPr>
                <w:rFonts w:ascii="Georgia" w:hAnsi="Georgia"/>
                <w:sz w:val="20"/>
                <w:szCs w:val="20"/>
              </w:rPr>
            </w:pPr>
          </w:p>
        </w:tc>
      </w:tr>
      <w:tr w:rsidR="00E10500" w:rsidRPr="00A538E2" w14:paraId="7C34F545" w14:textId="77777777" w:rsidTr="009D09E4">
        <w:trPr>
          <w:jc w:val="center"/>
        </w:trPr>
        <w:tc>
          <w:tcPr>
            <w:tcW w:w="0" w:type="auto"/>
          </w:tcPr>
          <w:p w14:paraId="5F14815C" w14:textId="784D7624" w:rsidR="00E10500" w:rsidRDefault="007A4ED0" w:rsidP="009D09E4">
            <w:pPr>
              <w:tabs>
                <w:tab w:val="left" w:pos="2355"/>
              </w:tabs>
              <w:jc w:val="both"/>
              <w:rPr>
                <w:rFonts w:ascii="Georgia" w:hAnsi="Georgia"/>
                <w:sz w:val="20"/>
                <w:szCs w:val="20"/>
              </w:rPr>
            </w:pPr>
            <w:r>
              <w:rPr>
                <w:rFonts w:ascii="Georgia" w:hAnsi="Georgia"/>
                <w:sz w:val="20"/>
                <w:szCs w:val="20"/>
              </w:rPr>
              <w:t>S 12.07.25</w:t>
            </w:r>
          </w:p>
        </w:tc>
        <w:tc>
          <w:tcPr>
            <w:tcW w:w="0" w:type="auto"/>
          </w:tcPr>
          <w:p w14:paraId="30B388E1" w14:textId="62975FE7" w:rsidR="00E10500" w:rsidRPr="00A41D3C" w:rsidRDefault="007A4ED0" w:rsidP="009D09E4">
            <w:pPr>
              <w:tabs>
                <w:tab w:val="left" w:pos="2355"/>
              </w:tabs>
              <w:jc w:val="both"/>
              <w:rPr>
                <w:rFonts w:ascii="Georgia" w:hAnsi="Georgia"/>
                <w:sz w:val="18"/>
                <w:szCs w:val="18"/>
              </w:rPr>
            </w:pPr>
            <w:r>
              <w:rPr>
                <w:rFonts w:ascii="Georgia" w:hAnsi="Georgia"/>
                <w:sz w:val="18"/>
                <w:szCs w:val="18"/>
              </w:rPr>
              <w:t>Nocturne ufolep</w:t>
            </w:r>
          </w:p>
        </w:tc>
        <w:tc>
          <w:tcPr>
            <w:tcW w:w="0" w:type="auto"/>
          </w:tcPr>
          <w:p w14:paraId="7296ED23" w14:textId="4845D61C" w:rsidR="00E10500" w:rsidRDefault="007A4ED0" w:rsidP="009D09E4">
            <w:pPr>
              <w:tabs>
                <w:tab w:val="left" w:pos="2355"/>
              </w:tabs>
              <w:jc w:val="both"/>
              <w:rPr>
                <w:rFonts w:ascii="Georgia" w:hAnsi="Georgia"/>
                <w:sz w:val="20"/>
                <w:szCs w:val="20"/>
              </w:rPr>
            </w:pPr>
            <w:r>
              <w:rPr>
                <w:rFonts w:ascii="Georgia" w:hAnsi="Georgia"/>
                <w:sz w:val="20"/>
                <w:szCs w:val="20"/>
              </w:rPr>
              <w:t>Fleac</w:t>
            </w:r>
          </w:p>
        </w:tc>
        <w:tc>
          <w:tcPr>
            <w:tcW w:w="0" w:type="auto"/>
          </w:tcPr>
          <w:p w14:paraId="231449E8" w14:textId="11F47F01" w:rsidR="00E10500"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5C641C3A" w14:textId="15255185" w:rsidR="00E10500" w:rsidRPr="00412AD6" w:rsidRDefault="00E10500" w:rsidP="009D09E4">
            <w:pPr>
              <w:tabs>
                <w:tab w:val="left" w:pos="2355"/>
              </w:tabs>
              <w:jc w:val="center"/>
              <w:rPr>
                <w:rFonts w:ascii="Georgia" w:hAnsi="Georgia"/>
                <w:color w:val="FF0000"/>
                <w:sz w:val="20"/>
                <w:szCs w:val="20"/>
              </w:rPr>
            </w:pPr>
          </w:p>
        </w:tc>
        <w:tc>
          <w:tcPr>
            <w:tcW w:w="0" w:type="auto"/>
          </w:tcPr>
          <w:p w14:paraId="079BB9D6" w14:textId="4B6FA54D" w:rsidR="00E10500" w:rsidRPr="00A538E2" w:rsidRDefault="00E10500" w:rsidP="009D09E4">
            <w:pPr>
              <w:tabs>
                <w:tab w:val="left" w:pos="2355"/>
              </w:tabs>
              <w:jc w:val="center"/>
              <w:rPr>
                <w:rFonts w:ascii="Georgia" w:hAnsi="Georgia"/>
                <w:sz w:val="20"/>
                <w:szCs w:val="20"/>
              </w:rPr>
            </w:pPr>
          </w:p>
        </w:tc>
      </w:tr>
      <w:tr w:rsidR="0007308B" w:rsidRPr="00A538E2" w14:paraId="462573F9" w14:textId="77777777" w:rsidTr="009D09E4">
        <w:trPr>
          <w:jc w:val="center"/>
        </w:trPr>
        <w:tc>
          <w:tcPr>
            <w:tcW w:w="0" w:type="auto"/>
          </w:tcPr>
          <w:p w14:paraId="7A938CDE" w14:textId="28CB9AEC" w:rsidR="0007308B" w:rsidRDefault="0007308B" w:rsidP="009D09E4">
            <w:pPr>
              <w:tabs>
                <w:tab w:val="left" w:pos="2355"/>
              </w:tabs>
              <w:jc w:val="both"/>
              <w:rPr>
                <w:rFonts w:ascii="Georgia" w:hAnsi="Georgia"/>
                <w:sz w:val="20"/>
                <w:szCs w:val="20"/>
              </w:rPr>
            </w:pPr>
            <w:r>
              <w:rPr>
                <w:rFonts w:ascii="Georgia" w:hAnsi="Georgia"/>
                <w:sz w:val="20"/>
                <w:szCs w:val="20"/>
              </w:rPr>
              <w:t>V 15.08.25</w:t>
            </w:r>
          </w:p>
        </w:tc>
        <w:tc>
          <w:tcPr>
            <w:tcW w:w="0" w:type="auto"/>
          </w:tcPr>
          <w:p w14:paraId="099015C4" w14:textId="3A14DA5C" w:rsidR="0007308B" w:rsidRDefault="0007308B" w:rsidP="009D09E4">
            <w:pPr>
              <w:tabs>
                <w:tab w:val="left" w:pos="2355"/>
              </w:tabs>
              <w:jc w:val="both"/>
              <w:rPr>
                <w:rFonts w:ascii="Georgia" w:hAnsi="Georgia"/>
                <w:sz w:val="18"/>
                <w:szCs w:val="18"/>
              </w:rPr>
            </w:pPr>
            <w:r>
              <w:rPr>
                <w:rFonts w:ascii="Georgia" w:hAnsi="Georgia"/>
                <w:sz w:val="18"/>
                <w:szCs w:val="18"/>
              </w:rPr>
              <w:t xml:space="preserve">Ecole de </w:t>
            </w:r>
            <w:proofErr w:type="spellStart"/>
            <w:r>
              <w:rPr>
                <w:rFonts w:ascii="Georgia" w:hAnsi="Georgia"/>
                <w:sz w:val="18"/>
                <w:szCs w:val="18"/>
              </w:rPr>
              <w:t>velo</w:t>
            </w:r>
            <w:proofErr w:type="spellEnd"/>
          </w:p>
        </w:tc>
        <w:tc>
          <w:tcPr>
            <w:tcW w:w="0" w:type="auto"/>
          </w:tcPr>
          <w:p w14:paraId="779FB014" w14:textId="1C3D9CFA" w:rsidR="0007308B" w:rsidRDefault="00241419" w:rsidP="009D09E4">
            <w:pPr>
              <w:tabs>
                <w:tab w:val="left" w:pos="2355"/>
              </w:tabs>
              <w:jc w:val="both"/>
              <w:rPr>
                <w:rFonts w:ascii="Georgia" w:hAnsi="Georgia"/>
                <w:sz w:val="20"/>
                <w:szCs w:val="20"/>
              </w:rPr>
            </w:pPr>
            <w:r>
              <w:rPr>
                <w:rFonts w:ascii="Georgia" w:hAnsi="Georgia"/>
                <w:sz w:val="20"/>
                <w:szCs w:val="20"/>
              </w:rPr>
              <w:t>Châteaubernard</w:t>
            </w:r>
          </w:p>
        </w:tc>
        <w:tc>
          <w:tcPr>
            <w:tcW w:w="0" w:type="auto"/>
          </w:tcPr>
          <w:p w14:paraId="4432F217" w14:textId="5DF2F508" w:rsidR="0007308B" w:rsidRDefault="00241419"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717E3BE3" w14:textId="77777777" w:rsidR="0007308B" w:rsidRPr="00412AD6" w:rsidRDefault="0007308B" w:rsidP="009D09E4">
            <w:pPr>
              <w:tabs>
                <w:tab w:val="left" w:pos="2355"/>
              </w:tabs>
              <w:jc w:val="center"/>
              <w:rPr>
                <w:rFonts w:ascii="Georgia" w:hAnsi="Georgia"/>
                <w:color w:val="FF0000"/>
                <w:sz w:val="20"/>
                <w:szCs w:val="20"/>
              </w:rPr>
            </w:pPr>
          </w:p>
        </w:tc>
        <w:tc>
          <w:tcPr>
            <w:tcW w:w="0" w:type="auto"/>
          </w:tcPr>
          <w:p w14:paraId="12CC6403" w14:textId="77777777" w:rsidR="0007308B" w:rsidRPr="00A538E2" w:rsidRDefault="0007308B" w:rsidP="009D09E4">
            <w:pPr>
              <w:tabs>
                <w:tab w:val="left" w:pos="2355"/>
              </w:tabs>
              <w:jc w:val="center"/>
              <w:rPr>
                <w:rFonts w:ascii="Georgia" w:hAnsi="Georgia"/>
                <w:sz w:val="20"/>
                <w:szCs w:val="20"/>
              </w:rPr>
            </w:pPr>
          </w:p>
        </w:tc>
      </w:tr>
      <w:tr w:rsidR="00725F06" w:rsidRPr="00A538E2" w14:paraId="084C850D" w14:textId="77777777" w:rsidTr="009D09E4">
        <w:trPr>
          <w:jc w:val="center"/>
        </w:trPr>
        <w:tc>
          <w:tcPr>
            <w:tcW w:w="0" w:type="auto"/>
          </w:tcPr>
          <w:p w14:paraId="0EB55560" w14:textId="740A5B52" w:rsidR="00725F06" w:rsidRDefault="00725F06" w:rsidP="009D09E4">
            <w:pPr>
              <w:tabs>
                <w:tab w:val="left" w:pos="2355"/>
              </w:tabs>
              <w:jc w:val="both"/>
              <w:rPr>
                <w:rFonts w:ascii="Georgia" w:hAnsi="Georgia"/>
                <w:sz w:val="20"/>
                <w:szCs w:val="20"/>
              </w:rPr>
            </w:pPr>
            <w:r>
              <w:rPr>
                <w:rFonts w:ascii="Georgia" w:hAnsi="Georgia"/>
                <w:sz w:val="20"/>
                <w:szCs w:val="20"/>
              </w:rPr>
              <w:t>M 17.09.25</w:t>
            </w:r>
          </w:p>
        </w:tc>
        <w:tc>
          <w:tcPr>
            <w:tcW w:w="0" w:type="auto"/>
          </w:tcPr>
          <w:p w14:paraId="5D990463" w14:textId="7F39D747"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524A32DD" w14:textId="17860773"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038E2D84" w14:textId="54F9949B"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074E3A5"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F4DD762" w14:textId="77777777" w:rsidR="00725F06" w:rsidRPr="00A538E2" w:rsidRDefault="00725F06" w:rsidP="009D09E4">
            <w:pPr>
              <w:tabs>
                <w:tab w:val="left" w:pos="2355"/>
              </w:tabs>
              <w:jc w:val="center"/>
              <w:rPr>
                <w:rFonts w:ascii="Georgia" w:hAnsi="Georgia"/>
                <w:sz w:val="20"/>
                <w:szCs w:val="20"/>
              </w:rPr>
            </w:pPr>
          </w:p>
        </w:tc>
      </w:tr>
      <w:tr w:rsidR="00866413" w:rsidRPr="00A538E2" w14:paraId="109F5007" w14:textId="77777777" w:rsidTr="009D09E4">
        <w:trPr>
          <w:jc w:val="center"/>
        </w:trPr>
        <w:tc>
          <w:tcPr>
            <w:tcW w:w="0" w:type="auto"/>
          </w:tcPr>
          <w:p w14:paraId="02345EE3" w14:textId="758A1273" w:rsidR="00866413" w:rsidRDefault="00866413" w:rsidP="009D09E4">
            <w:pPr>
              <w:tabs>
                <w:tab w:val="left" w:pos="2355"/>
              </w:tabs>
              <w:jc w:val="both"/>
              <w:rPr>
                <w:rFonts w:ascii="Georgia" w:hAnsi="Georgia"/>
                <w:sz w:val="20"/>
                <w:szCs w:val="20"/>
              </w:rPr>
            </w:pPr>
            <w:r>
              <w:rPr>
                <w:rFonts w:ascii="Georgia" w:hAnsi="Georgia"/>
                <w:sz w:val="20"/>
                <w:szCs w:val="20"/>
              </w:rPr>
              <w:t>D 21.09.25</w:t>
            </w:r>
          </w:p>
        </w:tc>
        <w:tc>
          <w:tcPr>
            <w:tcW w:w="0" w:type="auto"/>
          </w:tcPr>
          <w:p w14:paraId="2E28D7B9" w14:textId="6D34B588" w:rsidR="00866413" w:rsidRDefault="00866413" w:rsidP="009D09E4">
            <w:pPr>
              <w:tabs>
                <w:tab w:val="left" w:pos="2355"/>
              </w:tabs>
              <w:jc w:val="both"/>
              <w:rPr>
                <w:rFonts w:ascii="Georgia" w:hAnsi="Georgia"/>
                <w:sz w:val="18"/>
                <w:szCs w:val="18"/>
              </w:rPr>
            </w:pPr>
            <w:r>
              <w:rPr>
                <w:rFonts w:ascii="Georgia" w:hAnsi="Georgia"/>
                <w:sz w:val="18"/>
                <w:szCs w:val="18"/>
              </w:rPr>
              <w:t xml:space="preserve">Course ffc </w:t>
            </w:r>
            <w:r w:rsidR="00241419">
              <w:rPr>
                <w:rFonts w:ascii="Georgia" w:hAnsi="Georgia"/>
                <w:sz w:val="18"/>
                <w:szCs w:val="18"/>
              </w:rPr>
              <w:t>accès</w:t>
            </w:r>
          </w:p>
        </w:tc>
        <w:tc>
          <w:tcPr>
            <w:tcW w:w="0" w:type="auto"/>
          </w:tcPr>
          <w:p w14:paraId="6FE8A2F5" w14:textId="6AFF89FF" w:rsidR="00866413" w:rsidRDefault="005F55EE" w:rsidP="009D09E4">
            <w:pPr>
              <w:tabs>
                <w:tab w:val="left" w:pos="2355"/>
              </w:tabs>
              <w:jc w:val="both"/>
              <w:rPr>
                <w:rFonts w:ascii="Georgia" w:hAnsi="Georgia"/>
                <w:sz w:val="20"/>
                <w:szCs w:val="20"/>
              </w:rPr>
            </w:pPr>
            <w:r>
              <w:rPr>
                <w:rFonts w:ascii="Georgia" w:hAnsi="Georgia"/>
                <w:sz w:val="20"/>
                <w:szCs w:val="20"/>
              </w:rPr>
              <w:t>Asnières</w:t>
            </w:r>
          </w:p>
        </w:tc>
        <w:tc>
          <w:tcPr>
            <w:tcW w:w="0" w:type="auto"/>
          </w:tcPr>
          <w:p w14:paraId="4AC07E2D" w14:textId="2BF377D3" w:rsidR="00866413" w:rsidRDefault="00866413"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55B550D9" w14:textId="77777777" w:rsidR="00866413" w:rsidRPr="00412AD6" w:rsidRDefault="00866413" w:rsidP="009D09E4">
            <w:pPr>
              <w:tabs>
                <w:tab w:val="left" w:pos="2355"/>
              </w:tabs>
              <w:jc w:val="center"/>
              <w:rPr>
                <w:rFonts w:ascii="Georgia" w:hAnsi="Georgia"/>
                <w:color w:val="FF0000"/>
                <w:sz w:val="20"/>
                <w:szCs w:val="20"/>
              </w:rPr>
            </w:pPr>
          </w:p>
        </w:tc>
        <w:tc>
          <w:tcPr>
            <w:tcW w:w="0" w:type="auto"/>
          </w:tcPr>
          <w:p w14:paraId="27EB8022" w14:textId="77777777" w:rsidR="00866413" w:rsidRPr="00A538E2" w:rsidRDefault="00866413" w:rsidP="009D09E4">
            <w:pPr>
              <w:tabs>
                <w:tab w:val="left" w:pos="2355"/>
              </w:tabs>
              <w:jc w:val="center"/>
              <w:rPr>
                <w:rFonts w:ascii="Georgia" w:hAnsi="Georgia"/>
                <w:sz w:val="20"/>
                <w:szCs w:val="20"/>
              </w:rPr>
            </w:pPr>
          </w:p>
        </w:tc>
      </w:tr>
      <w:tr w:rsidR="00725F06" w:rsidRPr="00A538E2" w14:paraId="2D50352F" w14:textId="77777777" w:rsidTr="009D09E4">
        <w:trPr>
          <w:jc w:val="center"/>
        </w:trPr>
        <w:tc>
          <w:tcPr>
            <w:tcW w:w="0" w:type="auto"/>
          </w:tcPr>
          <w:p w14:paraId="51D0E890" w14:textId="3416C729" w:rsidR="00725F06" w:rsidRDefault="00725F06" w:rsidP="009D09E4">
            <w:pPr>
              <w:tabs>
                <w:tab w:val="left" w:pos="2355"/>
              </w:tabs>
              <w:jc w:val="both"/>
              <w:rPr>
                <w:rFonts w:ascii="Georgia" w:hAnsi="Georgia"/>
                <w:sz w:val="20"/>
                <w:szCs w:val="20"/>
              </w:rPr>
            </w:pPr>
            <w:r>
              <w:rPr>
                <w:rFonts w:ascii="Georgia" w:hAnsi="Georgia"/>
                <w:sz w:val="20"/>
                <w:szCs w:val="20"/>
              </w:rPr>
              <w:t>M 08.10.25</w:t>
            </w:r>
          </w:p>
        </w:tc>
        <w:tc>
          <w:tcPr>
            <w:tcW w:w="0" w:type="auto"/>
          </w:tcPr>
          <w:p w14:paraId="5676B94C" w14:textId="3858EF30"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23AF8269" w14:textId="2A9EF1D9"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1F2ABBE8" w14:textId="48A286CE"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45776AE1"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14C0B0A" w14:textId="77777777" w:rsidR="00725F06" w:rsidRPr="00A538E2" w:rsidRDefault="00725F06" w:rsidP="009D09E4">
            <w:pPr>
              <w:tabs>
                <w:tab w:val="left" w:pos="2355"/>
              </w:tabs>
              <w:jc w:val="center"/>
              <w:rPr>
                <w:rFonts w:ascii="Georgia" w:hAnsi="Georgia"/>
                <w:sz w:val="20"/>
                <w:szCs w:val="20"/>
              </w:rPr>
            </w:pPr>
          </w:p>
        </w:tc>
      </w:tr>
      <w:tr w:rsidR="00725F06" w:rsidRPr="00A538E2" w14:paraId="671620C9" w14:textId="77777777" w:rsidTr="009D09E4">
        <w:trPr>
          <w:jc w:val="center"/>
        </w:trPr>
        <w:tc>
          <w:tcPr>
            <w:tcW w:w="0" w:type="auto"/>
          </w:tcPr>
          <w:p w14:paraId="59ED529D" w14:textId="4EAFD420" w:rsidR="00725F06" w:rsidRDefault="00725F06" w:rsidP="009D09E4">
            <w:pPr>
              <w:tabs>
                <w:tab w:val="left" w:pos="2355"/>
              </w:tabs>
              <w:jc w:val="both"/>
              <w:rPr>
                <w:rFonts w:ascii="Georgia" w:hAnsi="Georgia"/>
                <w:sz w:val="20"/>
                <w:szCs w:val="20"/>
              </w:rPr>
            </w:pPr>
            <w:r>
              <w:rPr>
                <w:rFonts w:ascii="Georgia" w:hAnsi="Georgia"/>
                <w:sz w:val="20"/>
                <w:szCs w:val="20"/>
              </w:rPr>
              <w:t>V 25.10.25</w:t>
            </w:r>
          </w:p>
        </w:tc>
        <w:tc>
          <w:tcPr>
            <w:tcW w:w="0" w:type="auto"/>
          </w:tcPr>
          <w:p w14:paraId="00873046" w14:textId="10F3A9DC"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5D539BBC" w14:textId="54AEA6DB" w:rsidR="00725F06" w:rsidRDefault="00725F06" w:rsidP="009D09E4">
            <w:pPr>
              <w:tabs>
                <w:tab w:val="left" w:pos="2355"/>
              </w:tabs>
              <w:jc w:val="both"/>
              <w:rPr>
                <w:rFonts w:ascii="Georgia" w:hAnsi="Georgia"/>
                <w:sz w:val="20"/>
                <w:szCs w:val="20"/>
              </w:rPr>
            </w:pPr>
            <w:r>
              <w:rPr>
                <w:rFonts w:ascii="Georgia" w:hAnsi="Georgia"/>
                <w:sz w:val="20"/>
                <w:szCs w:val="20"/>
              </w:rPr>
              <w:t xml:space="preserve">Roullet </w:t>
            </w:r>
          </w:p>
        </w:tc>
        <w:tc>
          <w:tcPr>
            <w:tcW w:w="0" w:type="auto"/>
          </w:tcPr>
          <w:p w14:paraId="6B8A5EE0" w14:textId="1DC084DD"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3666AC0A"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BE2CE6E" w14:textId="77777777" w:rsidR="00725F06" w:rsidRPr="00A538E2" w:rsidRDefault="00725F06" w:rsidP="009D09E4">
            <w:pPr>
              <w:tabs>
                <w:tab w:val="left" w:pos="2355"/>
              </w:tabs>
              <w:jc w:val="center"/>
              <w:rPr>
                <w:rFonts w:ascii="Georgia" w:hAnsi="Georgia"/>
                <w:sz w:val="20"/>
                <w:szCs w:val="20"/>
              </w:rPr>
            </w:pPr>
          </w:p>
        </w:tc>
      </w:tr>
      <w:tr w:rsidR="00725F06" w:rsidRPr="00A538E2" w14:paraId="42C8474F" w14:textId="77777777" w:rsidTr="009D09E4">
        <w:trPr>
          <w:jc w:val="center"/>
        </w:trPr>
        <w:tc>
          <w:tcPr>
            <w:tcW w:w="0" w:type="auto"/>
          </w:tcPr>
          <w:p w14:paraId="4A61AB8B" w14:textId="50B13C7D" w:rsidR="00725F06" w:rsidRDefault="00725F06" w:rsidP="009D09E4">
            <w:pPr>
              <w:tabs>
                <w:tab w:val="left" w:pos="2355"/>
              </w:tabs>
              <w:jc w:val="both"/>
              <w:rPr>
                <w:rFonts w:ascii="Georgia" w:hAnsi="Georgia"/>
                <w:sz w:val="20"/>
                <w:szCs w:val="20"/>
              </w:rPr>
            </w:pPr>
            <w:r>
              <w:rPr>
                <w:rFonts w:ascii="Georgia" w:hAnsi="Georgia"/>
                <w:sz w:val="20"/>
                <w:szCs w:val="20"/>
              </w:rPr>
              <w:t>S 26.10.25</w:t>
            </w:r>
          </w:p>
        </w:tc>
        <w:tc>
          <w:tcPr>
            <w:tcW w:w="0" w:type="auto"/>
          </w:tcPr>
          <w:p w14:paraId="1FFEC312" w14:textId="6321FBAA"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0B8E5FA3" w14:textId="32D4C08C"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6FF79860" w14:textId="4FB640C7"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89D8281"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DA44A6F" w14:textId="77777777" w:rsidR="00725F06" w:rsidRPr="00A538E2" w:rsidRDefault="00725F06" w:rsidP="009D09E4">
            <w:pPr>
              <w:tabs>
                <w:tab w:val="left" w:pos="2355"/>
              </w:tabs>
              <w:jc w:val="center"/>
              <w:rPr>
                <w:rFonts w:ascii="Georgia" w:hAnsi="Georgia"/>
                <w:sz w:val="20"/>
                <w:szCs w:val="20"/>
              </w:rPr>
            </w:pPr>
          </w:p>
        </w:tc>
      </w:tr>
      <w:tr w:rsidR="00725F06" w:rsidRPr="00A538E2" w14:paraId="6BBC7144" w14:textId="77777777" w:rsidTr="009D09E4">
        <w:trPr>
          <w:jc w:val="center"/>
        </w:trPr>
        <w:tc>
          <w:tcPr>
            <w:tcW w:w="0" w:type="auto"/>
          </w:tcPr>
          <w:p w14:paraId="5C0B9F43" w14:textId="6007C600" w:rsidR="00725F06" w:rsidRDefault="00725F06" w:rsidP="009D09E4">
            <w:pPr>
              <w:tabs>
                <w:tab w:val="left" w:pos="2355"/>
              </w:tabs>
              <w:jc w:val="both"/>
              <w:rPr>
                <w:rFonts w:ascii="Georgia" w:hAnsi="Georgia"/>
                <w:sz w:val="20"/>
                <w:szCs w:val="20"/>
              </w:rPr>
            </w:pPr>
            <w:r>
              <w:rPr>
                <w:rFonts w:ascii="Georgia" w:hAnsi="Georgia"/>
                <w:sz w:val="20"/>
                <w:szCs w:val="20"/>
              </w:rPr>
              <w:t>D 27.10.25</w:t>
            </w:r>
          </w:p>
        </w:tc>
        <w:tc>
          <w:tcPr>
            <w:tcW w:w="0" w:type="auto"/>
          </w:tcPr>
          <w:p w14:paraId="44E9A36F" w14:textId="7E41ED73"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522FA7D9" w14:textId="33A3967E"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09471776" w14:textId="2BB9D4F7"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75BC55D"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66AF3CCD" w14:textId="77777777" w:rsidR="00725F06" w:rsidRPr="00A538E2" w:rsidRDefault="00725F06" w:rsidP="009D09E4">
            <w:pPr>
              <w:tabs>
                <w:tab w:val="left" w:pos="2355"/>
              </w:tabs>
              <w:jc w:val="center"/>
              <w:rPr>
                <w:rFonts w:ascii="Georgia" w:hAnsi="Georgia"/>
                <w:sz w:val="20"/>
                <w:szCs w:val="20"/>
              </w:rPr>
            </w:pPr>
          </w:p>
        </w:tc>
      </w:tr>
      <w:tr w:rsidR="00E10500" w:rsidRPr="00A538E2" w14:paraId="1D756714" w14:textId="77777777" w:rsidTr="009D09E4">
        <w:trPr>
          <w:jc w:val="center"/>
        </w:trPr>
        <w:tc>
          <w:tcPr>
            <w:tcW w:w="0" w:type="auto"/>
          </w:tcPr>
          <w:p w14:paraId="16B2508E" w14:textId="1DF26C29" w:rsidR="00E10500" w:rsidRPr="00A538E2" w:rsidRDefault="007A4ED0" w:rsidP="009D09E4">
            <w:pPr>
              <w:tabs>
                <w:tab w:val="left" w:pos="2355"/>
              </w:tabs>
              <w:jc w:val="both"/>
              <w:rPr>
                <w:rFonts w:ascii="Georgia" w:hAnsi="Georgia"/>
                <w:sz w:val="20"/>
                <w:szCs w:val="20"/>
              </w:rPr>
            </w:pPr>
            <w:r>
              <w:rPr>
                <w:rFonts w:ascii="Georgia" w:hAnsi="Georgia"/>
                <w:sz w:val="20"/>
                <w:szCs w:val="20"/>
              </w:rPr>
              <w:t>D 09.11.25</w:t>
            </w:r>
          </w:p>
        </w:tc>
        <w:tc>
          <w:tcPr>
            <w:tcW w:w="0" w:type="auto"/>
          </w:tcPr>
          <w:p w14:paraId="51C90E0F" w14:textId="2A645BC9" w:rsidR="00E10500" w:rsidRPr="00A538E2" w:rsidRDefault="007A4ED0" w:rsidP="009D09E4">
            <w:pPr>
              <w:tabs>
                <w:tab w:val="left" w:pos="2355"/>
              </w:tabs>
              <w:jc w:val="both"/>
              <w:rPr>
                <w:rFonts w:ascii="Georgia" w:hAnsi="Georgia"/>
                <w:sz w:val="20"/>
                <w:szCs w:val="20"/>
              </w:rPr>
            </w:pPr>
            <w:r>
              <w:rPr>
                <w:rFonts w:ascii="Georgia" w:hAnsi="Georgia"/>
                <w:sz w:val="20"/>
                <w:szCs w:val="20"/>
              </w:rPr>
              <w:t>Assemblée générale</w:t>
            </w:r>
          </w:p>
        </w:tc>
        <w:tc>
          <w:tcPr>
            <w:tcW w:w="0" w:type="auto"/>
          </w:tcPr>
          <w:p w14:paraId="292D3150" w14:textId="7AAE6621"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45C99810" w14:textId="341E58D8" w:rsidR="00E10500" w:rsidRPr="00A538E2" w:rsidRDefault="007A4ED0"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61DB7B06" w14:textId="39E0553A" w:rsidR="00E10500" w:rsidRPr="00A538E2" w:rsidRDefault="00E10500" w:rsidP="009D09E4">
            <w:pPr>
              <w:tabs>
                <w:tab w:val="left" w:pos="2355"/>
              </w:tabs>
              <w:jc w:val="center"/>
              <w:rPr>
                <w:rFonts w:ascii="Georgia" w:hAnsi="Georgia"/>
                <w:sz w:val="20"/>
                <w:szCs w:val="20"/>
              </w:rPr>
            </w:pPr>
          </w:p>
        </w:tc>
        <w:tc>
          <w:tcPr>
            <w:tcW w:w="0" w:type="auto"/>
          </w:tcPr>
          <w:p w14:paraId="3C0B6D85" w14:textId="5F00B9AF" w:rsidR="00E10500" w:rsidRPr="00A538E2" w:rsidRDefault="00E10500" w:rsidP="009D09E4">
            <w:pPr>
              <w:tabs>
                <w:tab w:val="left" w:pos="2355"/>
              </w:tabs>
              <w:jc w:val="center"/>
              <w:rPr>
                <w:rFonts w:ascii="Georgia" w:hAnsi="Georgia"/>
                <w:sz w:val="20"/>
                <w:szCs w:val="20"/>
              </w:rPr>
            </w:pPr>
          </w:p>
        </w:tc>
      </w:tr>
      <w:tr w:rsidR="00E10500" w:rsidRPr="00A538E2" w14:paraId="26B4EA8F" w14:textId="77777777" w:rsidTr="009D09E4">
        <w:trPr>
          <w:jc w:val="center"/>
        </w:trPr>
        <w:tc>
          <w:tcPr>
            <w:tcW w:w="0" w:type="auto"/>
          </w:tcPr>
          <w:p w14:paraId="3C0022FD" w14:textId="5981B86C" w:rsidR="00E10500" w:rsidRPr="00A538E2" w:rsidRDefault="007A4ED0" w:rsidP="009D09E4">
            <w:pPr>
              <w:tabs>
                <w:tab w:val="left" w:pos="2355"/>
              </w:tabs>
              <w:jc w:val="both"/>
              <w:rPr>
                <w:rFonts w:ascii="Georgia" w:hAnsi="Georgia"/>
                <w:sz w:val="20"/>
                <w:szCs w:val="20"/>
              </w:rPr>
            </w:pPr>
            <w:r>
              <w:rPr>
                <w:rFonts w:ascii="Georgia" w:hAnsi="Georgia"/>
                <w:sz w:val="20"/>
                <w:szCs w:val="20"/>
              </w:rPr>
              <w:t>S 13.12.25</w:t>
            </w:r>
          </w:p>
        </w:tc>
        <w:tc>
          <w:tcPr>
            <w:tcW w:w="0" w:type="auto"/>
          </w:tcPr>
          <w:p w14:paraId="6C4B0AA4" w14:textId="54FF634D" w:rsidR="00E10500" w:rsidRPr="00A538E2" w:rsidRDefault="007A4ED0" w:rsidP="009D09E4">
            <w:pPr>
              <w:tabs>
                <w:tab w:val="left" w:pos="2355"/>
              </w:tabs>
              <w:jc w:val="both"/>
              <w:rPr>
                <w:rFonts w:ascii="Georgia" w:hAnsi="Georgia"/>
                <w:sz w:val="20"/>
                <w:szCs w:val="20"/>
              </w:rPr>
            </w:pPr>
            <w:r>
              <w:rPr>
                <w:rFonts w:ascii="Georgia" w:hAnsi="Georgia"/>
                <w:sz w:val="20"/>
                <w:szCs w:val="20"/>
              </w:rPr>
              <w:t>Cyclo-cross ffc</w:t>
            </w:r>
          </w:p>
        </w:tc>
        <w:tc>
          <w:tcPr>
            <w:tcW w:w="0" w:type="auto"/>
          </w:tcPr>
          <w:p w14:paraId="15E42167" w14:textId="3664A14E"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6BE22E94" w14:textId="02397B69" w:rsidR="00E10500" w:rsidRPr="00A538E2"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5F21CC84" w14:textId="5B7E9502" w:rsidR="00E10500" w:rsidRPr="00A538E2" w:rsidRDefault="00E10500" w:rsidP="009D09E4">
            <w:pPr>
              <w:tabs>
                <w:tab w:val="left" w:pos="2355"/>
              </w:tabs>
              <w:jc w:val="center"/>
              <w:rPr>
                <w:rFonts w:ascii="Georgia" w:hAnsi="Georgia"/>
                <w:sz w:val="20"/>
                <w:szCs w:val="20"/>
              </w:rPr>
            </w:pPr>
          </w:p>
        </w:tc>
        <w:tc>
          <w:tcPr>
            <w:tcW w:w="0" w:type="auto"/>
          </w:tcPr>
          <w:p w14:paraId="2EAFBB65" w14:textId="25878824" w:rsidR="00E10500" w:rsidRPr="00A538E2" w:rsidRDefault="00E10500" w:rsidP="009D09E4">
            <w:pPr>
              <w:tabs>
                <w:tab w:val="left" w:pos="2355"/>
              </w:tabs>
              <w:jc w:val="center"/>
              <w:rPr>
                <w:rFonts w:ascii="Georgia" w:hAnsi="Georgia"/>
                <w:sz w:val="20"/>
                <w:szCs w:val="20"/>
              </w:rPr>
            </w:pPr>
          </w:p>
        </w:tc>
      </w:tr>
      <w:tr w:rsidR="00E10500" w:rsidRPr="00A538E2" w14:paraId="17AAAF91" w14:textId="77777777" w:rsidTr="009D09E4">
        <w:trPr>
          <w:jc w:val="center"/>
        </w:trPr>
        <w:tc>
          <w:tcPr>
            <w:tcW w:w="0" w:type="auto"/>
          </w:tcPr>
          <w:p w14:paraId="059733C3" w14:textId="2EF23091" w:rsidR="00E10500" w:rsidRPr="00A538E2" w:rsidRDefault="007A4ED0" w:rsidP="009D09E4">
            <w:pPr>
              <w:tabs>
                <w:tab w:val="left" w:pos="2355"/>
              </w:tabs>
              <w:jc w:val="both"/>
              <w:rPr>
                <w:rFonts w:ascii="Georgia" w:hAnsi="Georgia"/>
                <w:sz w:val="20"/>
                <w:szCs w:val="20"/>
              </w:rPr>
            </w:pPr>
            <w:r>
              <w:rPr>
                <w:rFonts w:ascii="Georgia" w:hAnsi="Georgia"/>
                <w:sz w:val="20"/>
                <w:szCs w:val="20"/>
              </w:rPr>
              <w:t>D 14.12.25</w:t>
            </w:r>
          </w:p>
        </w:tc>
        <w:tc>
          <w:tcPr>
            <w:tcW w:w="0" w:type="auto"/>
          </w:tcPr>
          <w:p w14:paraId="14A98214" w14:textId="71B67935" w:rsidR="00E10500" w:rsidRPr="00A538E2" w:rsidRDefault="007A4ED0" w:rsidP="009D09E4">
            <w:pPr>
              <w:tabs>
                <w:tab w:val="left" w:pos="2355"/>
              </w:tabs>
              <w:jc w:val="both"/>
              <w:rPr>
                <w:rFonts w:ascii="Georgia" w:hAnsi="Georgia"/>
                <w:sz w:val="20"/>
                <w:szCs w:val="20"/>
              </w:rPr>
            </w:pPr>
            <w:r>
              <w:rPr>
                <w:rFonts w:ascii="Georgia" w:hAnsi="Georgia"/>
                <w:sz w:val="20"/>
                <w:szCs w:val="20"/>
              </w:rPr>
              <w:t>Cyclo-cross ufolep</w:t>
            </w:r>
          </w:p>
        </w:tc>
        <w:tc>
          <w:tcPr>
            <w:tcW w:w="0" w:type="auto"/>
          </w:tcPr>
          <w:p w14:paraId="45F0029F" w14:textId="1FBAB675"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23A160EF" w14:textId="73538A06" w:rsidR="00E10500" w:rsidRPr="00A538E2"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01107C22" w14:textId="1687E05B" w:rsidR="00E10500" w:rsidRPr="009179FE" w:rsidRDefault="00E10500" w:rsidP="009D09E4">
            <w:pPr>
              <w:tabs>
                <w:tab w:val="left" w:pos="2355"/>
              </w:tabs>
              <w:jc w:val="center"/>
              <w:rPr>
                <w:rFonts w:ascii="Georgia" w:hAnsi="Georgia"/>
                <w:sz w:val="20"/>
                <w:szCs w:val="20"/>
              </w:rPr>
            </w:pPr>
          </w:p>
        </w:tc>
        <w:tc>
          <w:tcPr>
            <w:tcW w:w="0" w:type="auto"/>
          </w:tcPr>
          <w:p w14:paraId="7076C684" w14:textId="1B7299ED" w:rsidR="00E10500" w:rsidRPr="009179FE" w:rsidRDefault="00E10500" w:rsidP="009D09E4">
            <w:pPr>
              <w:tabs>
                <w:tab w:val="left" w:pos="2355"/>
              </w:tabs>
              <w:jc w:val="center"/>
              <w:rPr>
                <w:rFonts w:ascii="Georgia" w:hAnsi="Georgia"/>
                <w:sz w:val="20"/>
                <w:szCs w:val="20"/>
              </w:rPr>
            </w:pPr>
          </w:p>
        </w:tc>
      </w:tr>
    </w:tbl>
    <w:p w14:paraId="570B04C6" w14:textId="77777777" w:rsidR="00E10500" w:rsidRDefault="00E10500" w:rsidP="00E10500">
      <w:pPr>
        <w:jc w:val="center"/>
        <w:rPr>
          <w:rFonts w:ascii="Georgia" w:hAnsi="Georgia"/>
        </w:rPr>
      </w:pPr>
      <w:r>
        <w:rPr>
          <w:rFonts w:ascii="Georgia" w:hAnsi="Georgia"/>
        </w:rPr>
        <w:t>D’autres organisations sont susceptibles de se greffer sur ce calendrier.</w:t>
      </w:r>
    </w:p>
    <w:p w14:paraId="1E48B861" w14:textId="77777777" w:rsidR="00866413" w:rsidRDefault="00866413" w:rsidP="00F107B4">
      <w:pPr>
        <w:tabs>
          <w:tab w:val="left" w:pos="1095"/>
        </w:tabs>
        <w:spacing w:after="0"/>
        <w:rPr>
          <w:rFonts w:ascii="Aptos" w:hAnsi="Aptos"/>
          <w:sz w:val="24"/>
          <w:szCs w:val="24"/>
        </w:rPr>
      </w:pPr>
    </w:p>
    <w:p w14:paraId="1F4A8BEA" w14:textId="40F1E9A4" w:rsidR="00DE1F5D" w:rsidRDefault="00DE1F5D" w:rsidP="00DE1F5D">
      <w:pPr>
        <w:pBdr>
          <w:top w:val="threeDEngrave" w:sz="24" w:space="1" w:color="FF0000"/>
          <w:left w:val="threeDEngrave" w:sz="24" w:space="4" w:color="FF0000"/>
          <w:bottom w:val="threeDEmboss" w:sz="24" w:space="1" w:color="FF0000"/>
          <w:right w:val="threeDEmboss" w:sz="24" w:space="4" w:color="FF0000"/>
        </w:pBdr>
        <w:tabs>
          <w:tab w:val="left" w:pos="3261"/>
        </w:tabs>
        <w:jc w:val="center"/>
        <w:rPr>
          <w:rFonts w:ascii="Georgia" w:hAnsi="Georgia"/>
          <w:b/>
          <w:bCs/>
          <w:sz w:val="32"/>
          <w:szCs w:val="32"/>
        </w:rPr>
      </w:pPr>
      <w:r>
        <w:rPr>
          <w:rFonts w:ascii="Georgia" w:hAnsi="Georgia"/>
          <w:b/>
          <w:bCs/>
          <w:sz w:val="32"/>
          <w:szCs w:val="32"/>
        </w:rPr>
        <w:t>QUELQUES RAPPELS POUR 2025</w:t>
      </w:r>
    </w:p>
    <w:p w14:paraId="0596F8BD" w14:textId="77777777" w:rsidR="00047CB8" w:rsidRDefault="00047CB8" w:rsidP="003A71A2">
      <w:pPr>
        <w:tabs>
          <w:tab w:val="left" w:pos="1095"/>
        </w:tabs>
        <w:spacing w:after="0"/>
        <w:jc w:val="both"/>
        <w:rPr>
          <w:rFonts w:ascii="Aptos" w:hAnsi="Aptos"/>
          <w:sz w:val="24"/>
          <w:szCs w:val="24"/>
        </w:rPr>
      </w:pPr>
    </w:p>
    <w:p w14:paraId="0E0A734E" w14:textId="3D26CF82" w:rsidR="00DE1F5D" w:rsidRDefault="00DE1F5D" w:rsidP="00790669">
      <w:pPr>
        <w:tabs>
          <w:tab w:val="left" w:pos="1095"/>
        </w:tabs>
        <w:spacing w:after="0"/>
        <w:jc w:val="both"/>
        <w:rPr>
          <w:rFonts w:ascii="Aptos" w:hAnsi="Aptos"/>
          <w:sz w:val="24"/>
          <w:szCs w:val="24"/>
        </w:rPr>
      </w:pPr>
      <w:r>
        <w:rPr>
          <w:rFonts w:ascii="Aptos" w:hAnsi="Aptos"/>
          <w:sz w:val="24"/>
          <w:szCs w:val="24"/>
        </w:rPr>
        <w:t>La section règle les inscriptions aux randonnées UFOLEP à la seule condition que ce soit la section qui règle il n’y aura pas de remboursement au</w:t>
      </w:r>
      <w:r w:rsidR="00790669">
        <w:rPr>
          <w:rFonts w:ascii="Aptos" w:hAnsi="Aptos"/>
          <w:sz w:val="24"/>
          <w:szCs w:val="24"/>
        </w:rPr>
        <w:t>x</w:t>
      </w:r>
      <w:r>
        <w:rPr>
          <w:rFonts w:ascii="Aptos" w:hAnsi="Aptos"/>
          <w:sz w:val="24"/>
          <w:szCs w:val="24"/>
        </w:rPr>
        <w:t xml:space="preserve"> licencié</w:t>
      </w:r>
      <w:r w:rsidR="00790669">
        <w:rPr>
          <w:rFonts w:ascii="Aptos" w:hAnsi="Aptos"/>
          <w:sz w:val="24"/>
          <w:szCs w:val="24"/>
        </w:rPr>
        <w:t xml:space="preserve">s qui régleront lors des inscriptions ne pas oublier de mentionner que vous faites </w:t>
      </w:r>
      <w:proofErr w:type="spellStart"/>
      <w:r w:rsidR="00790669">
        <w:rPr>
          <w:rFonts w:ascii="Aptos" w:hAnsi="Aptos"/>
          <w:sz w:val="24"/>
          <w:szCs w:val="24"/>
        </w:rPr>
        <w:t>parti</w:t>
      </w:r>
      <w:proofErr w:type="spellEnd"/>
      <w:r w:rsidR="00790669">
        <w:rPr>
          <w:rFonts w:ascii="Aptos" w:hAnsi="Aptos"/>
          <w:sz w:val="24"/>
          <w:szCs w:val="24"/>
        </w:rPr>
        <w:t xml:space="preserve"> de l’AL GOND PONTOUVRE.</w:t>
      </w:r>
    </w:p>
    <w:p w14:paraId="03A44D42" w14:textId="60CE427B" w:rsidR="00DE1F5D" w:rsidRDefault="00DE1F5D" w:rsidP="00790669">
      <w:pPr>
        <w:tabs>
          <w:tab w:val="left" w:pos="1095"/>
        </w:tabs>
        <w:spacing w:after="0"/>
        <w:jc w:val="both"/>
        <w:rPr>
          <w:rFonts w:ascii="Aptos" w:hAnsi="Aptos"/>
          <w:sz w:val="24"/>
          <w:szCs w:val="24"/>
        </w:rPr>
      </w:pPr>
      <w:r>
        <w:rPr>
          <w:rFonts w:ascii="Aptos" w:hAnsi="Aptos"/>
          <w:sz w:val="24"/>
          <w:szCs w:val="24"/>
        </w:rPr>
        <w:t xml:space="preserve">Pour ceux qui ne maitrisent pas les engagements UFOLEP je suis à votre disposition pour le faire </w:t>
      </w:r>
      <w:r w:rsidR="00790669">
        <w:rPr>
          <w:rFonts w:ascii="Aptos" w:hAnsi="Aptos"/>
          <w:sz w:val="24"/>
          <w:szCs w:val="24"/>
        </w:rPr>
        <w:t>merci de m’appeler ou de m’envoyer un mail, la facture pour le remboursement vous sera envoyée par la suite.</w:t>
      </w:r>
    </w:p>
    <w:p w14:paraId="420486D8" w14:textId="7CF19FF0" w:rsidR="00790669" w:rsidRDefault="00790669" w:rsidP="00790669">
      <w:pPr>
        <w:tabs>
          <w:tab w:val="left" w:pos="1095"/>
        </w:tabs>
        <w:spacing w:after="0"/>
        <w:jc w:val="both"/>
        <w:rPr>
          <w:rFonts w:ascii="Aptos" w:hAnsi="Aptos"/>
          <w:sz w:val="24"/>
          <w:szCs w:val="24"/>
        </w:rPr>
      </w:pPr>
      <w:r>
        <w:rPr>
          <w:rFonts w:ascii="Aptos" w:hAnsi="Aptos"/>
          <w:sz w:val="24"/>
          <w:szCs w:val="24"/>
        </w:rPr>
        <w:t>Pour les engagements FFC il n’y a que moi qui puisse les faire idem la facture sera envoyée par la suite.</w:t>
      </w:r>
    </w:p>
    <w:p w14:paraId="1AE7267D" w14:textId="613C23C4" w:rsidR="00790669" w:rsidRDefault="00790669" w:rsidP="00790669">
      <w:pPr>
        <w:tabs>
          <w:tab w:val="left" w:pos="1095"/>
        </w:tabs>
        <w:spacing w:after="0"/>
        <w:jc w:val="both"/>
        <w:rPr>
          <w:rFonts w:ascii="Aptos" w:hAnsi="Aptos"/>
          <w:sz w:val="24"/>
          <w:szCs w:val="24"/>
        </w:rPr>
      </w:pPr>
      <w:r>
        <w:rPr>
          <w:rFonts w:ascii="Aptos" w:hAnsi="Aptos"/>
          <w:sz w:val="24"/>
          <w:szCs w:val="24"/>
        </w:rPr>
        <w:t>Pour tous les championnats UFOLEP je fais les engagements route et vtt c’est la section qui paye et c’est gratuit pour le licencié.</w:t>
      </w:r>
    </w:p>
    <w:p w14:paraId="2E451826" w14:textId="7567261D" w:rsidR="00790669" w:rsidRDefault="00790669" w:rsidP="00790669">
      <w:pPr>
        <w:tabs>
          <w:tab w:val="left" w:pos="1095"/>
        </w:tabs>
        <w:spacing w:after="0"/>
        <w:jc w:val="both"/>
        <w:rPr>
          <w:rFonts w:ascii="Aptos" w:hAnsi="Aptos"/>
          <w:sz w:val="24"/>
          <w:szCs w:val="24"/>
        </w:rPr>
      </w:pPr>
      <w:r>
        <w:rPr>
          <w:rFonts w:ascii="Aptos" w:hAnsi="Aptos"/>
          <w:sz w:val="24"/>
          <w:szCs w:val="24"/>
        </w:rPr>
        <w:t>Nous payons également l’inscription à une cyclosportive merci de vous prévoir assez longtemps à l’avance en priorité la Paul Poux cyclosportive Charentaise.</w:t>
      </w:r>
    </w:p>
    <w:p w14:paraId="6F0C0711" w14:textId="2E4BEF04" w:rsidR="00790669" w:rsidRDefault="00790669" w:rsidP="00790669">
      <w:pPr>
        <w:tabs>
          <w:tab w:val="left" w:pos="1095"/>
        </w:tabs>
        <w:spacing w:after="0"/>
        <w:jc w:val="both"/>
        <w:rPr>
          <w:rFonts w:ascii="Aptos" w:hAnsi="Aptos"/>
          <w:sz w:val="24"/>
          <w:szCs w:val="24"/>
        </w:rPr>
      </w:pPr>
      <w:r>
        <w:rPr>
          <w:rFonts w:ascii="Aptos" w:hAnsi="Aptos"/>
          <w:sz w:val="24"/>
          <w:szCs w:val="24"/>
        </w:rPr>
        <w:t>CONTACT : 06.79.01.19.73 ou algp.cyclo@cegetel.net</w:t>
      </w:r>
    </w:p>
    <w:p w14:paraId="7B6BBB92" w14:textId="77777777" w:rsidR="00DE1F5D" w:rsidRDefault="00DE1F5D" w:rsidP="00790669">
      <w:pPr>
        <w:tabs>
          <w:tab w:val="left" w:pos="1095"/>
        </w:tabs>
        <w:spacing w:after="0"/>
        <w:jc w:val="both"/>
        <w:rPr>
          <w:rFonts w:ascii="Aptos" w:hAnsi="Aptos"/>
          <w:sz w:val="24"/>
          <w:szCs w:val="24"/>
        </w:rPr>
      </w:pPr>
    </w:p>
    <w:p w14:paraId="31FD5F86" w14:textId="0CBF08F0" w:rsidR="00F02095" w:rsidRDefault="00F02095" w:rsidP="00F02095">
      <w:pPr>
        <w:pBdr>
          <w:top w:val="threeDEngrave" w:sz="24" w:space="1" w:color="FF0000"/>
          <w:left w:val="threeDEngrave" w:sz="24" w:space="4" w:color="FF0000"/>
          <w:bottom w:val="threeDEmboss" w:sz="24" w:space="1" w:color="FF0000"/>
          <w:right w:val="threeDEmboss" w:sz="24" w:space="4" w:color="FF0000"/>
        </w:pBdr>
        <w:tabs>
          <w:tab w:val="left" w:pos="3261"/>
        </w:tabs>
        <w:jc w:val="center"/>
        <w:rPr>
          <w:rFonts w:ascii="Georgia" w:hAnsi="Georgia"/>
          <w:b/>
          <w:bCs/>
          <w:sz w:val="32"/>
          <w:szCs w:val="32"/>
        </w:rPr>
      </w:pPr>
      <w:r>
        <w:rPr>
          <w:rFonts w:ascii="Georgia" w:hAnsi="Georgia"/>
          <w:b/>
          <w:bCs/>
          <w:sz w:val="32"/>
          <w:szCs w:val="32"/>
        </w:rPr>
        <w:t>MISE AU POINT SUR DES RUMEURS</w:t>
      </w:r>
    </w:p>
    <w:p w14:paraId="1BBB1607" w14:textId="7969E438" w:rsidR="00DE1F5D" w:rsidRDefault="00F02095" w:rsidP="003A71A2">
      <w:pPr>
        <w:tabs>
          <w:tab w:val="left" w:pos="1095"/>
        </w:tabs>
        <w:spacing w:after="0"/>
        <w:jc w:val="both"/>
        <w:rPr>
          <w:rFonts w:ascii="Aptos" w:hAnsi="Aptos"/>
          <w:sz w:val="24"/>
          <w:szCs w:val="24"/>
        </w:rPr>
      </w:pPr>
      <w:r>
        <w:rPr>
          <w:rFonts w:ascii="Aptos" w:hAnsi="Aptos"/>
          <w:sz w:val="24"/>
          <w:szCs w:val="24"/>
        </w:rPr>
        <w:t xml:space="preserve">A ce jour plusieurs </w:t>
      </w:r>
      <w:r w:rsidR="00EA0D9A">
        <w:rPr>
          <w:rFonts w:ascii="Aptos" w:hAnsi="Aptos"/>
          <w:sz w:val="24"/>
          <w:szCs w:val="24"/>
        </w:rPr>
        <w:t>cyclistes me</w:t>
      </w:r>
      <w:r>
        <w:rPr>
          <w:rFonts w:ascii="Aptos" w:hAnsi="Aptos"/>
          <w:sz w:val="24"/>
          <w:szCs w:val="24"/>
        </w:rPr>
        <w:t xml:space="preserve"> demandent pourquoi l’AL GOND ne sera plus affilié à la FFC en 2026 ceci n’est colporté uniquement pour mettre la zizanie et essayer de récupérer des licenciés de la section. Vous pourrez répondre que cette rumeur est fausse.</w:t>
      </w:r>
      <w:r w:rsidR="00EA0D9A">
        <w:rPr>
          <w:rFonts w:ascii="Aptos" w:hAnsi="Aptos"/>
          <w:sz w:val="24"/>
          <w:szCs w:val="24"/>
        </w:rPr>
        <w:t xml:space="preserve"> </w:t>
      </w:r>
    </w:p>
    <w:p w14:paraId="79146E96" w14:textId="77777777" w:rsidR="00DE1F5D" w:rsidRDefault="00DE1F5D" w:rsidP="003A71A2">
      <w:pPr>
        <w:tabs>
          <w:tab w:val="left" w:pos="1095"/>
        </w:tabs>
        <w:spacing w:after="0"/>
        <w:jc w:val="both"/>
        <w:rPr>
          <w:rFonts w:ascii="Aptos" w:hAnsi="Aptos"/>
          <w:sz w:val="24"/>
          <w:szCs w:val="24"/>
        </w:rPr>
      </w:pPr>
    </w:p>
    <w:p w14:paraId="725BDA83" w14:textId="77777777" w:rsidR="00DE1F5D" w:rsidRDefault="00DE1F5D" w:rsidP="003A71A2">
      <w:pPr>
        <w:tabs>
          <w:tab w:val="left" w:pos="1095"/>
        </w:tabs>
        <w:spacing w:after="0"/>
        <w:jc w:val="both"/>
        <w:rPr>
          <w:rFonts w:ascii="Aptos" w:hAnsi="Aptos"/>
          <w:sz w:val="24"/>
          <w:szCs w:val="24"/>
        </w:rPr>
      </w:pPr>
    </w:p>
    <w:p w14:paraId="30F57688" w14:textId="40786220" w:rsidR="007C57DF" w:rsidRDefault="007C57DF" w:rsidP="000C28CE">
      <w:pPr>
        <w:pBdr>
          <w:top w:val="threeDEngrave" w:sz="24" w:space="1" w:color="FF0000"/>
          <w:left w:val="threeDEngrave" w:sz="24" w:space="4" w:color="FF0000"/>
          <w:bottom w:val="threeDEmboss" w:sz="24" w:space="1" w:color="FF0000"/>
          <w:right w:val="threeDEmboss" w:sz="24" w:space="4" w:color="FF0000"/>
        </w:pBdr>
        <w:tabs>
          <w:tab w:val="left" w:pos="3261"/>
        </w:tabs>
        <w:jc w:val="center"/>
        <w:rPr>
          <w:rFonts w:ascii="Georgia" w:hAnsi="Georgia"/>
          <w:b/>
          <w:bCs/>
          <w:sz w:val="32"/>
          <w:szCs w:val="32"/>
        </w:rPr>
      </w:pPr>
      <w:r>
        <w:rPr>
          <w:rFonts w:ascii="Georgia" w:hAnsi="Georgia"/>
          <w:b/>
          <w:bCs/>
          <w:sz w:val="32"/>
          <w:szCs w:val="32"/>
        </w:rPr>
        <w:lastRenderedPageBreak/>
        <w:t>SOUVENONS NOUS</w:t>
      </w:r>
    </w:p>
    <w:p w14:paraId="45550448" w14:textId="4A8B5BC7" w:rsidR="00A64B57" w:rsidRDefault="00BF5FDB" w:rsidP="00BC3330">
      <w:pPr>
        <w:pStyle w:val="NormalWeb"/>
        <w:jc w:val="center"/>
      </w:pPr>
      <w:r w:rsidRPr="00BF5FDB">
        <w:rPr>
          <w:noProof/>
          <w:bdr w:val="single" w:sz="24" w:space="0" w:color="auto"/>
        </w:rPr>
        <w:drawing>
          <wp:inline distT="0" distB="0" distL="0" distR="0" wp14:anchorId="3F947D5B" wp14:editId="2A2D0C0A">
            <wp:extent cx="2019300" cy="6543675"/>
            <wp:effectExtent l="0" t="0" r="0" b="9525"/>
            <wp:docPr id="12062536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6543675"/>
                    </a:xfrm>
                    <a:prstGeom prst="rect">
                      <a:avLst/>
                    </a:prstGeom>
                    <a:noFill/>
                    <a:ln>
                      <a:noFill/>
                    </a:ln>
                  </pic:spPr>
                </pic:pic>
              </a:graphicData>
            </a:graphic>
          </wp:inline>
        </w:drawing>
      </w:r>
    </w:p>
    <w:bookmarkEnd w:id="2"/>
    <w:p w14:paraId="6EEC9BA2" w14:textId="7A2F64C0" w:rsidR="00AD69D6" w:rsidRDefault="004A7154" w:rsidP="00CE5171">
      <w:pPr>
        <w:jc w:val="center"/>
        <w:rPr>
          <w:rFonts w:ascii="Georgia" w:hAnsi="Georgia"/>
          <w:sz w:val="24"/>
          <w:szCs w:val="24"/>
        </w:rPr>
      </w:pPr>
      <w:r>
        <w:rPr>
          <w:rFonts w:ascii="Georgia" w:hAnsi="Georgia"/>
          <w:sz w:val="24"/>
          <w:szCs w:val="24"/>
        </w:rPr>
        <w:t xml:space="preserve">LE </w:t>
      </w:r>
      <w:bookmarkEnd w:id="0"/>
      <w:r w:rsidR="00BF5FDB">
        <w:rPr>
          <w:rFonts w:ascii="Georgia" w:hAnsi="Georgia"/>
          <w:sz w:val="24"/>
          <w:szCs w:val="24"/>
        </w:rPr>
        <w:t xml:space="preserve">05 </w:t>
      </w:r>
      <w:r w:rsidR="009C6E8C">
        <w:rPr>
          <w:rFonts w:ascii="Georgia" w:hAnsi="Georgia"/>
          <w:sz w:val="24"/>
          <w:szCs w:val="24"/>
        </w:rPr>
        <w:t>Novembre 2024</w:t>
      </w:r>
    </w:p>
    <w:p w14:paraId="78334701" w14:textId="77777777" w:rsidR="003A188A" w:rsidRDefault="003A188A" w:rsidP="00CE5171">
      <w:pPr>
        <w:jc w:val="center"/>
        <w:rPr>
          <w:rFonts w:ascii="Georgia" w:hAnsi="Georgia"/>
          <w:sz w:val="24"/>
          <w:szCs w:val="24"/>
        </w:rPr>
      </w:pPr>
    </w:p>
    <w:p w14:paraId="061B76F6" w14:textId="77777777" w:rsidR="00AD69D6" w:rsidRDefault="00AD69D6" w:rsidP="00AD69D6">
      <w:pPr>
        <w:spacing w:after="0"/>
        <w:jc w:val="center"/>
      </w:pPr>
      <w:r>
        <w:t>CONTACT</w:t>
      </w:r>
    </w:p>
    <w:p w14:paraId="66AF7E6D" w14:textId="77777777" w:rsidR="00AD69D6" w:rsidRDefault="00AD69D6" w:rsidP="00AD69D6">
      <w:pPr>
        <w:spacing w:after="0"/>
        <w:jc w:val="center"/>
        <w:rPr>
          <w:rStyle w:val="Lienhypertexte"/>
          <w:b/>
        </w:rPr>
      </w:pPr>
      <w:r w:rsidRPr="006824A7">
        <w:rPr>
          <w:b/>
        </w:rPr>
        <w:t xml:space="preserve">GAUTHIER Christian 20 rue Jacques Brel 16730 LINARS 0545912612/0679011973 ou </w:t>
      </w:r>
      <w:hyperlink r:id="rId12" w:history="1">
        <w:r w:rsidRPr="007C0DFA">
          <w:rPr>
            <w:rStyle w:val="Lienhypertexte"/>
            <w:b/>
          </w:rPr>
          <w:t>algp.cyclo@cegetel.net</w:t>
        </w:r>
      </w:hyperlink>
    </w:p>
    <w:p w14:paraId="1BDB6E01" w14:textId="742E82FF" w:rsidR="00BD2D11" w:rsidRDefault="00AD69D6" w:rsidP="004047EA">
      <w:pPr>
        <w:spacing w:after="0"/>
        <w:jc w:val="center"/>
        <w:rPr>
          <w:rStyle w:val="Lienhypertexte"/>
          <w:b/>
        </w:rPr>
      </w:pPr>
      <w:r>
        <w:rPr>
          <w:rStyle w:val="Lienhypertexte"/>
          <w:b/>
        </w:rPr>
        <w:t>Site internet / clu.sportsregions.fr/</w:t>
      </w:r>
      <w:proofErr w:type="spellStart"/>
      <w:r>
        <w:rPr>
          <w:rStyle w:val="Lienhypertexte"/>
          <w:b/>
        </w:rPr>
        <w:t>algp</w:t>
      </w:r>
      <w:proofErr w:type="spellEnd"/>
      <w:r>
        <w:rPr>
          <w:rStyle w:val="Lienhypertexte"/>
          <w:b/>
        </w:rPr>
        <w:t>-cyclo</w:t>
      </w:r>
    </w:p>
    <w:p w14:paraId="40C5A728" w14:textId="77777777" w:rsidR="00A64B57" w:rsidRDefault="00A64B57" w:rsidP="004047EA">
      <w:pPr>
        <w:spacing w:after="0"/>
        <w:jc w:val="center"/>
        <w:rPr>
          <w:rStyle w:val="Lienhypertexte"/>
          <w:b/>
        </w:rPr>
      </w:pPr>
    </w:p>
    <w:p w14:paraId="4E741678" w14:textId="77777777" w:rsidR="00FD0B4F" w:rsidRDefault="00FD0B4F" w:rsidP="004047EA">
      <w:pPr>
        <w:spacing w:after="0"/>
        <w:jc w:val="center"/>
        <w:rPr>
          <w:rStyle w:val="Lienhypertexte"/>
          <w:b/>
        </w:rPr>
      </w:pPr>
    </w:p>
    <w:p w14:paraId="41BF2A92" w14:textId="77777777" w:rsidR="00FD0B4F" w:rsidRDefault="00FD0B4F" w:rsidP="004047EA">
      <w:pPr>
        <w:spacing w:after="0"/>
        <w:jc w:val="center"/>
        <w:rPr>
          <w:rStyle w:val="Lienhypertexte"/>
          <w:b/>
        </w:rPr>
      </w:pPr>
    </w:p>
    <w:p w14:paraId="377EDE85" w14:textId="77777777" w:rsidR="00FD0B4F" w:rsidRDefault="00FD0B4F" w:rsidP="004047EA">
      <w:pPr>
        <w:spacing w:after="0"/>
        <w:jc w:val="center"/>
        <w:rPr>
          <w:rStyle w:val="Lienhypertexte"/>
          <w:b/>
        </w:rPr>
      </w:pPr>
    </w:p>
    <w:p w14:paraId="320867E3" w14:textId="77777777" w:rsidR="00FD0B4F" w:rsidRDefault="00FD0B4F" w:rsidP="004047EA">
      <w:pPr>
        <w:spacing w:after="0"/>
        <w:jc w:val="center"/>
        <w:rPr>
          <w:rStyle w:val="Lienhypertexte"/>
          <w:b/>
        </w:rPr>
      </w:pPr>
    </w:p>
    <w:p w14:paraId="422D8FBF" w14:textId="77777777" w:rsidR="00FD0B4F" w:rsidRDefault="00FD0B4F" w:rsidP="004047EA">
      <w:pPr>
        <w:spacing w:after="0"/>
        <w:jc w:val="center"/>
        <w:rPr>
          <w:rStyle w:val="Lienhypertexte"/>
          <w:b/>
        </w:rPr>
      </w:pPr>
    </w:p>
    <w:p w14:paraId="6974EA40" w14:textId="77777777" w:rsidR="00FD0B4F" w:rsidRDefault="00FD0B4F" w:rsidP="004047EA">
      <w:pPr>
        <w:spacing w:after="0"/>
        <w:jc w:val="center"/>
        <w:rPr>
          <w:rStyle w:val="Lienhypertexte"/>
          <w:b/>
        </w:rPr>
      </w:pPr>
    </w:p>
    <w:sectPr w:rsidR="00FD0B4F" w:rsidSect="00336CC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7A38B" w14:textId="77777777" w:rsidR="00980CEA" w:rsidRDefault="00980CEA" w:rsidP="00980CEA">
      <w:pPr>
        <w:spacing w:after="0" w:line="240" w:lineRule="auto"/>
      </w:pPr>
      <w:r>
        <w:separator/>
      </w:r>
    </w:p>
  </w:endnote>
  <w:endnote w:type="continuationSeparator" w:id="0">
    <w:p w14:paraId="01806B13" w14:textId="77777777" w:rsidR="00980CEA" w:rsidRDefault="00980CEA" w:rsidP="0098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3C729" w14:textId="77777777" w:rsidR="00980CEA" w:rsidRDefault="00980CEA" w:rsidP="00980CEA">
      <w:pPr>
        <w:spacing w:after="0" w:line="240" w:lineRule="auto"/>
      </w:pPr>
      <w:r>
        <w:separator/>
      </w:r>
    </w:p>
  </w:footnote>
  <w:footnote w:type="continuationSeparator" w:id="0">
    <w:p w14:paraId="2ECD63E0" w14:textId="77777777" w:rsidR="00980CEA" w:rsidRDefault="00980CEA" w:rsidP="00980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546D6"/>
    <w:multiLevelType w:val="multilevel"/>
    <w:tmpl w:val="9CDC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B494F"/>
    <w:multiLevelType w:val="hybridMultilevel"/>
    <w:tmpl w:val="1E5AA9EA"/>
    <w:lvl w:ilvl="0" w:tplc="040C000F">
      <w:start w:val="1"/>
      <w:numFmt w:val="decimal"/>
      <w:lvlText w:val="%1."/>
      <w:lvlJc w:val="left"/>
      <w:pPr>
        <w:tabs>
          <w:tab w:val="num" w:pos="3555"/>
        </w:tabs>
        <w:ind w:left="3555" w:hanging="360"/>
      </w:pPr>
    </w:lvl>
    <w:lvl w:ilvl="1" w:tplc="040C0019" w:tentative="1">
      <w:start w:val="1"/>
      <w:numFmt w:val="lowerLetter"/>
      <w:lvlText w:val="%2."/>
      <w:lvlJc w:val="left"/>
      <w:pPr>
        <w:tabs>
          <w:tab w:val="num" w:pos="4275"/>
        </w:tabs>
        <w:ind w:left="4275" w:hanging="360"/>
      </w:pPr>
    </w:lvl>
    <w:lvl w:ilvl="2" w:tplc="040C001B" w:tentative="1">
      <w:start w:val="1"/>
      <w:numFmt w:val="lowerRoman"/>
      <w:lvlText w:val="%3."/>
      <w:lvlJc w:val="right"/>
      <w:pPr>
        <w:tabs>
          <w:tab w:val="num" w:pos="4995"/>
        </w:tabs>
        <w:ind w:left="4995" w:hanging="180"/>
      </w:pPr>
    </w:lvl>
    <w:lvl w:ilvl="3" w:tplc="040C000F" w:tentative="1">
      <w:start w:val="1"/>
      <w:numFmt w:val="decimal"/>
      <w:lvlText w:val="%4."/>
      <w:lvlJc w:val="left"/>
      <w:pPr>
        <w:tabs>
          <w:tab w:val="num" w:pos="5715"/>
        </w:tabs>
        <w:ind w:left="5715" w:hanging="360"/>
      </w:pPr>
    </w:lvl>
    <w:lvl w:ilvl="4" w:tplc="040C0019" w:tentative="1">
      <w:start w:val="1"/>
      <w:numFmt w:val="lowerLetter"/>
      <w:lvlText w:val="%5."/>
      <w:lvlJc w:val="left"/>
      <w:pPr>
        <w:tabs>
          <w:tab w:val="num" w:pos="6435"/>
        </w:tabs>
        <w:ind w:left="6435" w:hanging="360"/>
      </w:pPr>
    </w:lvl>
    <w:lvl w:ilvl="5" w:tplc="040C001B" w:tentative="1">
      <w:start w:val="1"/>
      <w:numFmt w:val="lowerRoman"/>
      <w:lvlText w:val="%6."/>
      <w:lvlJc w:val="right"/>
      <w:pPr>
        <w:tabs>
          <w:tab w:val="num" w:pos="7155"/>
        </w:tabs>
        <w:ind w:left="7155" w:hanging="180"/>
      </w:pPr>
    </w:lvl>
    <w:lvl w:ilvl="6" w:tplc="040C000F" w:tentative="1">
      <w:start w:val="1"/>
      <w:numFmt w:val="decimal"/>
      <w:lvlText w:val="%7."/>
      <w:lvlJc w:val="left"/>
      <w:pPr>
        <w:tabs>
          <w:tab w:val="num" w:pos="7875"/>
        </w:tabs>
        <w:ind w:left="7875" w:hanging="360"/>
      </w:pPr>
    </w:lvl>
    <w:lvl w:ilvl="7" w:tplc="040C0019" w:tentative="1">
      <w:start w:val="1"/>
      <w:numFmt w:val="lowerLetter"/>
      <w:lvlText w:val="%8."/>
      <w:lvlJc w:val="left"/>
      <w:pPr>
        <w:tabs>
          <w:tab w:val="num" w:pos="8595"/>
        </w:tabs>
        <w:ind w:left="8595" w:hanging="360"/>
      </w:pPr>
    </w:lvl>
    <w:lvl w:ilvl="8" w:tplc="040C001B" w:tentative="1">
      <w:start w:val="1"/>
      <w:numFmt w:val="lowerRoman"/>
      <w:lvlText w:val="%9."/>
      <w:lvlJc w:val="right"/>
      <w:pPr>
        <w:tabs>
          <w:tab w:val="num" w:pos="9315"/>
        </w:tabs>
        <w:ind w:left="9315" w:hanging="180"/>
      </w:pPr>
    </w:lvl>
  </w:abstractNum>
  <w:abstractNum w:abstractNumId="2" w15:restartNumberingAfterBreak="0">
    <w:nsid w:val="74FF31C6"/>
    <w:multiLevelType w:val="hybridMultilevel"/>
    <w:tmpl w:val="61846F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6744F5"/>
    <w:multiLevelType w:val="hybridMultilevel"/>
    <w:tmpl w:val="0EDA2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7454362">
    <w:abstractNumId w:val="2"/>
  </w:num>
  <w:num w:numId="2" w16cid:durableId="1231961705">
    <w:abstractNumId w:val="1"/>
  </w:num>
  <w:num w:numId="3" w16cid:durableId="2035382014">
    <w:abstractNumId w:val="0"/>
  </w:num>
  <w:num w:numId="4" w16cid:durableId="1038235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B0"/>
    <w:rsid w:val="000045A9"/>
    <w:rsid w:val="00012154"/>
    <w:rsid w:val="00015262"/>
    <w:rsid w:val="00021219"/>
    <w:rsid w:val="00035E42"/>
    <w:rsid w:val="00040935"/>
    <w:rsid w:val="0004130E"/>
    <w:rsid w:val="00047CB8"/>
    <w:rsid w:val="00051FF5"/>
    <w:rsid w:val="000522A7"/>
    <w:rsid w:val="000665AB"/>
    <w:rsid w:val="00070A1E"/>
    <w:rsid w:val="00070FD3"/>
    <w:rsid w:val="0007308B"/>
    <w:rsid w:val="000751C0"/>
    <w:rsid w:val="00077B4D"/>
    <w:rsid w:val="00083743"/>
    <w:rsid w:val="00095808"/>
    <w:rsid w:val="000A1D5C"/>
    <w:rsid w:val="000A2929"/>
    <w:rsid w:val="000A6119"/>
    <w:rsid w:val="000A63A0"/>
    <w:rsid w:val="000B49ED"/>
    <w:rsid w:val="000C10BC"/>
    <w:rsid w:val="000C23D9"/>
    <w:rsid w:val="000C288A"/>
    <w:rsid w:val="000C28CE"/>
    <w:rsid w:val="000C3BDA"/>
    <w:rsid w:val="000D0190"/>
    <w:rsid w:val="000E37D6"/>
    <w:rsid w:val="000E407F"/>
    <w:rsid w:val="000E4BF7"/>
    <w:rsid w:val="000F1D29"/>
    <w:rsid w:val="000F6F8F"/>
    <w:rsid w:val="000F76A1"/>
    <w:rsid w:val="00105884"/>
    <w:rsid w:val="00122110"/>
    <w:rsid w:val="00122138"/>
    <w:rsid w:val="001275D6"/>
    <w:rsid w:val="00132C14"/>
    <w:rsid w:val="00140F5A"/>
    <w:rsid w:val="0014109E"/>
    <w:rsid w:val="0014474C"/>
    <w:rsid w:val="00147233"/>
    <w:rsid w:val="00147328"/>
    <w:rsid w:val="00147976"/>
    <w:rsid w:val="00147A6A"/>
    <w:rsid w:val="00147C78"/>
    <w:rsid w:val="00155B26"/>
    <w:rsid w:val="001601D7"/>
    <w:rsid w:val="00167198"/>
    <w:rsid w:val="001710BE"/>
    <w:rsid w:val="001733A0"/>
    <w:rsid w:val="00181E15"/>
    <w:rsid w:val="001847DC"/>
    <w:rsid w:val="00195F10"/>
    <w:rsid w:val="001A176B"/>
    <w:rsid w:val="001A324D"/>
    <w:rsid w:val="001A43BD"/>
    <w:rsid w:val="001A7165"/>
    <w:rsid w:val="001A71BF"/>
    <w:rsid w:val="001B0102"/>
    <w:rsid w:val="001C53DB"/>
    <w:rsid w:val="001D31F4"/>
    <w:rsid w:val="001E5D33"/>
    <w:rsid w:val="001E79E3"/>
    <w:rsid w:val="001F011D"/>
    <w:rsid w:val="001F0E6D"/>
    <w:rsid w:val="00202119"/>
    <w:rsid w:val="002058FE"/>
    <w:rsid w:val="00207B39"/>
    <w:rsid w:val="002104B4"/>
    <w:rsid w:val="002138DC"/>
    <w:rsid w:val="0021621D"/>
    <w:rsid w:val="00225A18"/>
    <w:rsid w:val="00226C08"/>
    <w:rsid w:val="00230544"/>
    <w:rsid w:val="00241419"/>
    <w:rsid w:val="00242E8C"/>
    <w:rsid w:val="002500CE"/>
    <w:rsid w:val="002606BC"/>
    <w:rsid w:val="0026326F"/>
    <w:rsid w:val="00275265"/>
    <w:rsid w:val="00281724"/>
    <w:rsid w:val="00281F2C"/>
    <w:rsid w:val="002842B7"/>
    <w:rsid w:val="00285E40"/>
    <w:rsid w:val="002911F4"/>
    <w:rsid w:val="00293AB1"/>
    <w:rsid w:val="002945B6"/>
    <w:rsid w:val="002969F6"/>
    <w:rsid w:val="002B3FCC"/>
    <w:rsid w:val="002C0488"/>
    <w:rsid w:val="002C4BE0"/>
    <w:rsid w:val="002C6DC7"/>
    <w:rsid w:val="002D0100"/>
    <w:rsid w:val="00304C32"/>
    <w:rsid w:val="00306F28"/>
    <w:rsid w:val="00311440"/>
    <w:rsid w:val="0031276C"/>
    <w:rsid w:val="00314A08"/>
    <w:rsid w:val="0032011E"/>
    <w:rsid w:val="00331984"/>
    <w:rsid w:val="00335306"/>
    <w:rsid w:val="00336CCE"/>
    <w:rsid w:val="00341979"/>
    <w:rsid w:val="003434F2"/>
    <w:rsid w:val="00344C5E"/>
    <w:rsid w:val="00366E1C"/>
    <w:rsid w:val="00386A3A"/>
    <w:rsid w:val="003935E9"/>
    <w:rsid w:val="003A188A"/>
    <w:rsid w:val="003A2980"/>
    <w:rsid w:val="003A343E"/>
    <w:rsid w:val="003A71A2"/>
    <w:rsid w:val="003B0320"/>
    <w:rsid w:val="003B7192"/>
    <w:rsid w:val="003C1EBD"/>
    <w:rsid w:val="003C5E52"/>
    <w:rsid w:val="003D49DA"/>
    <w:rsid w:val="003E305F"/>
    <w:rsid w:val="003F2B50"/>
    <w:rsid w:val="003F6BE3"/>
    <w:rsid w:val="004047EA"/>
    <w:rsid w:val="00412AD6"/>
    <w:rsid w:val="00417A5F"/>
    <w:rsid w:val="00430B15"/>
    <w:rsid w:val="00435BA5"/>
    <w:rsid w:val="00436426"/>
    <w:rsid w:val="00443134"/>
    <w:rsid w:val="00443FC4"/>
    <w:rsid w:val="00445319"/>
    <w:rsid w:val="0044549B"/>
    <w:rsid w:val="00446BC4"/>
    <w:rsid w:val="00454955"/>
    <w:rsid w:val="00464554"/>
    <w:rsid w:val="00467CF4"/>
    <w:rsid w:val="00481028"/>
    <w:rsid w:val="00485F0F"/>
    <w:rsid w:val="00493DCA"/>
    <w:rsid w:val="004A2412"/>
    <w:rsid w:val="004A7154"/>
    <w:rsid w:val="004B077B"/>
    <w:rsid w:val="004C4148"/>
    <w:rsid w:val="004D319B"/>
    <w:rsid w:val="004E6646"/>
    <w:rsid w:val="004F2F2E"/>
    <w:rsid w:val="004F344E"/>
    <w:rsid w:val="00500D2F"/>
    <w:rsid w:val="00501F1A"/>
    <w:rsid w:val="0051310B"/>
    <w:rsid w:val="005136DB"/>
    <w:rsid w:val="005238C5"/>
    <w:rsid w:val="00527D75"/>
    <w:rsid w:val="00536584"/>
    <w:rsid w:val="005467BC"/>
    <w:rsid w:val="00554E2C"/>
    <w:rsid w:val="00556095"/>
    <w:rsid w:val="00556883"/>
    <w:rsid w:val="00561488"/>
    <w:rsid w:val="00566F2C"/>
    <w:rsid w:val="0056740C"/>
    <w:rsid w:val="00572DCA"/>
    <w:rsid w:val="00591B4D"/>
    <w:rsid w:val="005A15AC"/>
    <w:rsid w:val="005A306A"/>
    <w:rsid w:val="005A3933"/>
    <w:rsid w:val="005A49FB"/>
    <w:rsid w:val="005B1F8D"/>
    <w:rsid w:val="005B268A"/>
    <w:rsid w:val="005B2C2B"/>
    <w:rsid w:val="005B4011"/>
    <w:rsid w:val="005E609B"/>
    <w:rsid w:val="005F1088"/>
    <w:rsid w:val="005F1D45"/>
    <w:rsid w:val="005F28C2"/>
    <w:rsid w:val="005F55EE"/>
    <w:rsid w:val="005F670A"/>
    <w:rsid w:val="006038ED"/>
    <w:rsid w:val="00603CF3"/>
    <w:rsid w:val="00615359"/>
    <w:rsid w:val="0061769D"/>
    <w:rsid w:val="00621D90"/>
    <w:rsid w:val="0062791D"/>
    <w:rsid w:val="00636F7C"/>
    <w:rsid w:val="006373C0"/>
    <w:rsid w:val="0064031C"/>
    <w:rsid w:val="0064231F"/>
    <w:rsid w:val="00644211"/>
    <w:rsid w:val="006536B2"/>
    <w:rsid w:val="00672045"/>
    <w:rsid w:val="00675F67"/>
    <w:rsid w:val="00682380"/>
    <w:rsid w:val="00683788"/>
    <w:rsid w:val="00685FB3"/>
    <w:rsid w:val="006866F7"/>
    <w:rsid w:val="00687528"/>
    <w:rsid w:val="006A25FC"/>
    <w:rsid w:val="006A3D6B"/>
    <w:rsid w:val="006B6853"/>
    <w:rsid w:val="006C272A"/>
    <w:rsid w:val="006C7FAC"/>
    <w:rsid w:val="006D3BFF"/>
    <w:rsid w:val="006D41EF"/>
    <w:rsid w:val="006E1F1C"/>
    <w:rsid w:val="006F06E9"/>
    <w:rsid w:val="006F6215"/>
    <w:rsid w:val="007021A0"/>
    <w:rsid w:val="00702792"/>
    <w:rsid w:val="007076FF"/>
    <w:rsid w:val="00710481"/>
    <w:rsid w:val="00711A6F"/>
    <w:rsid w:val="0072499A"/>
    <w:rsid w:val="00725700"/>
    <w:rsid w:val="00725F06"/>
    <w:rsid w:val="0072773E"/>
    <w:rsid w:val="0073510F"/>
    <w:rsid w:val="00735F91"/>
    <w:rsid w:val="00737E13"/>
    <w:rsid w:val="0074097D"/>
    <w:rsid w:val="00742125"/>
    <w:rsid w:val="00742EED"/>
    <w:rsid w:val="00745FE9"/>
    <w:rsid w:val="00750BDF"/>
    <w:rsid w:val="0075324F"/>
    <w:rsid w:val="00753B2D"/>
    <w:rsid w:val="00754BF4"/>
    <w:rsid w:val="007651DD"/>
    <w:rsid w:val="007671C7"/>
    <w:rsid w:val="00780285"/>
    <w:rsid w:val="00783D8C"/>
    <w:rsid w:val="00790669"/>
    <w:rsid w:val="00792968"/>
    <w:rsid w:val="00796EA6"/>
    <w:rsid w:val="007A4ED0"/>
    <w:rsid w:val="007B130C"/>
    <w:rsid w:val="007B1D29"/>
    <w:rsid w:val="007B4547"/>
    <w:rsid w:val="007B5464"/>
    <w:rsid w:val="007B6093"/>
    <w:rsid w:val="007B67D4"/>
    <w:rsid w:val="007C1A0E"/>
    <w:rsid w:val="007C57DF"/>
    <w:rsid w:val="007D1AEF"/>
    <w:rsid w:val="007E3D34"/>
    <w:rsid w:val="007E6548"/>
    <w:rsid w:val="007F3F6F"/>
    <w:rsid w:val="00815513"/>
    <w:rsid w:val="00815B28"/>
    <w:rsid w:val="0081688C"/>
    <w:rsid w:val="008226E0"/>
    <w:rsid w:val="008314B3"/>
    <w:rsid w:val="008326F5"/>
    <w:rsid w:val="00837324"/>
    <w:rsid w:val="00837744"/>
    <w:rsid w:val="00847FCD"/>
    <w:rsid w:val="00862AF5"/>
    <w:rsid w:val="00866413"/>
    <w:rsid w:val="00867081"/>
    <w:rsid w:val="00870C6B"/>
    <w:rsid w:val="0087121E"/>
    <w:rsid w:val="0087155A"/>
    <w:rsid w:val="00873994"/>
    <w:rsid w:val="00876BBA"/>
    <w:rsid w:val="008800AD"/>
    <w:rsid w:val="008818CA"/>
    <w:rsid w:val="008966FC"/>
    <w:rsid w:val="008A07CE"/>
    <w:rsid w:val="008A1271"/>
    <w:rsid w:val="008B5B42"/>
    <w:rsid w:val="008C0C23"/>
    <w:rsid w:val="008C1E4A"/>
    <w:rsid w:val="008C4749"/>
    <w:rsid w:val="008C61D8"/>
    <w:rsid w:val="008D051B"/>
    <w:rsid w:val="008D0D5A"/>
    <w:rsid w:val="008D4487"/>
    <w:rsid w:val="008D4A1A"/>
    <w:rsid w:val="008E2C55"/>
    <w:rsid w:val="008E56DE"/>
    <w:rsid w:val="008F4549"/>
    <w:rsid w:val="0090458F"/>
    <w:rsid w:val="00905166"/>
    <w:rsid w:val="00913FEC"/>
    <w:rsid w:val="00916FE6"/>
    <w:rsid w:val="0092445B"/>
    <w:rsid w:val="009274C2"/>
    <w:rsid w:val="00930EF6"/>
    <w:rsid w:val="0094266F"/>
    <w:rsid w:val="0095337F"/>
    <w:rsid w:val="00956EFA"/>
    <w:rsid w:val="00960E9F"/>
    <w:rsid w:val="009712F5"/>
    <w:rsid w:val="00980C9F"/>
    <w:rsid w:val="00980CEA"/>
    <w:rsid w:val="00985235"/>
    <w:rsid w:val="009B2372"/>
    <w:rsid w:val="009B2DB8"/>
    <w:rsid w:val="009C6E8C"/>
    <w:rsid w:val="009D2BAE"/>
    <w:rsid w:val="009F134F"/>
    <w:rsid w:val="00A01126"/>
    <w:rsid w:val="00A078F5"/>
    <w:rsid w:val="00A1231F"/>
    <w:rsid w:val="00A12FE1"/>
    <w:rsid w:val="00A226BA"/>
    <w:rsid w:val="00A33BCA"/>
    <w:rsid w:val="00A3709E"/>
    <w:rsid w:val="00A41D3C"/>
    <w:rsid w:val="00A428E1"/>
    <w:rsid w:val="00A47120"/>
    <w:rsid w:val="00A520A0"/>
    <w:rsid w:val="00A53E71"/>
    <w:rsid w:val="00A5584E"/>
    <w:rsid w:val="00A55BF5"/>
    <w:rsid w:val="00A63237"/>
    <w:rsid w:val="00A64B57"/>
    <w:rsid w:val="00A71EBC"/>
    <w:rsid w:val="00A76779"/>
    <w:rsid w:val="00A91064"/>
    <w:rsid w:val="00A94C2F"/>
    <w:rsid w:val="00A973CF"/>
    <w:rsid w:val="00A9750B"/>
    <w:rsid w:val="00AB2576"/>
    <w:rsid w:val="00AB58AC"/>
    <w:rsid w:val="00AB7169"/>
    <w:rsid w:val="00AB7D1F"/>
    <w:rsid w:val="00AC00D1"/>
    <w:rsid w:val="00AC6975"/>
    <w:rsid w:val="00AD6523"/>
    <w:rsid w:val="00AD69D6"/>
    <w:rsid w:val="00AE4615"/>
    <w:rsid w:val="00AE7817"/>
    <w:rsid w:val="00AF68E0"/>
    <w:rsid w:val="00B01BEF"/>
    <w:rsid w:val="00B02A2A"/>
    <w:rsid w:val="00B02BC0"/>
    <w:rsid w:val="00B04BBD"/>
    <w:rsid w:val="00B10F5E"/>
    <w:rsid w:val="00B11BB5"/>
    <w:rsid w:val="00B141B2"/>
    <w:rsid w:val="00B23477"/>
    <w:rsid w:val="00B25FE9"/>
    <w:rsid w:val="00B260A1"/>
    <w:rsid w:val="00B26DCA"/>
    <w:rsid w:val="00B42CD6"/>
    <w:rsid w:val="00B45ED9"/>
    <w:rsid w:val="00B50C84"/>
    <w:rsid w:val="00B555DC"/>
    <w:rsid w:val="00B6441E"/>
    <w:rsid w:val="00B66DFE"/>
    <w:rsid w:val="00B7197A"/>
    <w:rsid w:val="00B74B12"/>
    <w:rsid w:val="00B75E1B"/>
    <w:rsid w:val="00B761BD"/>
    <w:rsid w:val="00B80D25"/>
    <w:rsid w:val="00B911C3"/>
    <w:rsid w:val="00B967D8"/>
    <w:rsid w:val="00BB00DD"/>
    <w:rsid w:val="00BB2A8A"/>
    <w:rsid w:val="00BB4896"/>
    <w:rsid w:val="00BB58F5"/>
    <w:rsid w:val="00BC1AEB"/>
    <w:rsid w:val="00BC3330"/>
    <w:rsid w:val="00BC44B4"/>
    <w:rsid w:val="00BC7F44"/>
    <w:rsid w:val="00BD2D11"/>
    <w:rsid w:val="00BD5CAC"/>
    <w:rsid w:val="00BE1765"/>
    <w:rsid w:val="00BE2F55"/>
    <w:rsid w:val="00BF0E54"/>
    <w:rsid w:val="00BF55FD"/>
    <w:rsid w:val="00BF5FDB"/>
    <w:rsid w:val="00C03C64"/>
    <w:rsid w:val="00C065C7"/>
    <w:rsid w:val="00C06F23"/>
    <w:rsid w:val="00C1276F"/>
    <w:rsid w:val="00C1388A"/>
    <w:rsid w:val="00C167AA"/>
    <w:rsid w:val="00C26250"/>
    <w:rsid w:val="00C422B3"/>
    <w:rsid w:val="00C51BBA"/>
    <w:rsid w:val="00C53ECC"/>
    <w:rsid w:val="00C61B21"/>
    <w:rsid w:val="00C620F3"/>
    <w:rsid w:val="00C63E3C"/>
    <w:rsid w:val="00C664F9"/>
    <w:rsid w:val="00C708D9"/>
    <w:rsid w:val="00C82848"/>
    <w:rsid w:val="00C900FD"/>
    <w:rsid w:val="00C97A95"/>
    <w:rsid w:val="00CA24A7"/>
    <w:rsid w:val="00CA5051"/>
    <w:rsid w:val="00CB6815"/>
    <w:rsid w:val="00CC05E3"/>
    <w:rsid w:val="00CC56BF"/>
    <w:rsid w:val="00CC5DDF"/>
    <w:rsid w:val="00CC67E4"/>
    <w:rsid w:val="00CD0F76"/>
    <w:rsid w:val="00CD265D"/>
    <w:rsid w:val="00CE0D58"/>
    <w:rsid w:val="00CE5171"/>
    <w:rsid w:val="00D0334B"/>
    <w:rsid w:val="00D04348"/>
    <w:rsid w:val="00D049CD"/>
    <w:rsid w:val="00D155DA"/>
    <w:rsid w:val="00D17319"/>
    <w:rsid w:val="00D17B8E"/>
    <w:rsid w:val="00D30C14"/>
    <w:rsid w:val="00D31569"/>
    <w:rsid w:val="00D3598A"/>
    <w:rsid w:val="00D60359"/>
    <w:rsid w:val="00D64642"/>
    <w:rsid w:val="00D82433"/>
    <w:rsid w:val="00D85181"/>
    <w:rsid w:val="00D90909"/>
    <w:rsid w:val="00D97D4E"/>
    <w:rsid w:val="00DA2BFD"/>
    <w:rsid w:val="00DB7126"/>
    <w:rsid w:val="00DC437C"/>
    <w:rsid w:val="00DC5C42"/>
    <w:rsid w:val="00DC6591"/>
    <w:rsid w:val="00DC72AE"/>
    <w:rsid w:val="00DC757E"/>
    <w:rsid w:val="00DD53E2"/>
    <w:rsid w:val="00DE136D"/>
    <w:rsid w:val="00DE1F5D"/>
    <w:rsid w:val="00DF6F87"/>
    <w:rsid w:val="00E00DD0"/>
    <w:rsid w:val="00E10500"/>
    <w:rsid w:val="00E13695"/>
    <w:rsid w:val="00E15B3B"/>
    <w:rsid w:val="00E16272"/>
    <w:rsid w:val="00E17C1D"/>
    <w:rsid w:val="00E27B74"/>
    <w:rsid w:val="00E36569"/>
    <w:rsid w:val="00E36AC8"/>
    <w:rsid w:val="00E5251F"/>
    <w:rsid w:val="00E53C8E"/>
    <w:rsid w:val="00E54501"/>
    <w:rsid w:val="00E71E98"/>
    <w:rsid w:val="00E75770"/>
    <w:rsid w:val="00E84069"/>
    <w:rsid w:val="00E97FED"/>
    <w:rsid w:val="00EA0D9A"/>
    <w:rsid w:val="00EA2BA8"/>
    <w:rsid w:val="00EA5246"/>
    <w:rsid w:val="00EB2AB4"/>
    <w:rsid w:val="00EC40AC"/>
    <w:rsid w:val="00ED6A99"/>
    <w:rsid w:val="00ED75BF"/>
    <w:rsid w:val="00EF1E1E"/>
    <w:rsid w:val="00EF5DEC"/>
    <w:rsid w:val="00EF5ED4"/>
    <w:rsid w:val="00EF7C76"/>
    <w:rsid w:val="00F01D31"/>
    <w:rsid w:val="00F02095"/>
    <w:rsid w:val="00F1006A"/>
    <w:rsid w:val="00F107B4"/>
    <w:rsid w:val="00F13BB2"/>
    <w:rsid w:val="00F13CE4"/>
    <w:rsid w:val="00F17216"/>
    <w:rsid w:val="00F17564"/>
    <w:rsid w:val="00F17E6F"/>
    <w:rsid w:val="00F20B42"/>
    <w:rsid w:val="00F2208F"/>
    <w:rsid w:val="00F24AFF"/>
    <w:rsid w:val="00F26DDC"/>
    <w:rsid w:val="00F32643"/>
    <w:rsid w:val="00F357F9"/>
    <w:rsid w:val="00F41684"/>
    <w:rsid w:val="00F41BF5"/>
    <w:rsid w:val="00F45A53"/>
    <w:rsid w:val="00F53FCC"/>
    <w:rsid w:val="00F57474"/>
    <w:rsid w:val="00F609AF"/>
    <w:rsid w:val="00F64B8C"/>
    <w:rsid w:val="00F65A5C"/>
    <w:rsid w:val="00FA448B"/>
    <w:rsid w:val="00FA4664"/>
    <w:rsid w:val="00FB38B0"/>
    <w:rsid w:val="00FB44FE"/>
    <w:rsid w:val="00FB6204"/>
    <w:rsid w:val="00FD0B4F"/>
    <w:rsid w:val="00FD3DC4"/>
    <w:rsid w:val="00FE002E"/>
    <w:rsid w:val="00FE18D9"/>
    <w:rsid w:val="00FE28B1"/>
    <w:rsid w:val="00FF061C"/>
    <w:rsid w:val="00FF335A"/>
    <w:rsid w:val="00FF5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D5F6"/>
  <w15:chartTrackingRefBased/>
  <w15:docId w15:val="{7DB71022-BAB1-43BE-925D-906744B7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95"/>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6C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D69D6"/>
    <w:rPr>
      <w:color w:val="0000FF"/>
      <w:u w:val="single"/>
    </w:rPr>
  </w:style>
  <w:style w:type="paragraph" w:styleId="En-tte">
    <w:name w:val="header"/>
    <w:basedOn w:val="Normal"/>
    <w:link w:val="En-tteCar"/>
    <w:uiPriority w:val="99"/>
    <w:unhideWhenUsed/>
    <w:rsid w:val="00980CEA"/>
    <w:pPr>
      <w:tabs>
        <w:tab w:val="center" w:pos="4536"/>
        <w:tab w:val="right" w:pos="9072"/>
      </w:tabs>
      <w:spacing w:after="0" w:line="240" w:lineRule="auto"/>
    </w:pPr>
  </w:style>
  <w:style w:type="character" w:customStyle="1" w:styleId="En-tteCar">
    <w:name w:val="En-tête Car"/>
    <w:basedOn w:val="Policepardfaut"/>
    <w:link w:val="En-tte"/>
    <w:uiPriority w:val="99"/>
    <w:rsid w:val="00980CEA"/>
    <w:rPr>
      <w:kern w:val="0"/>
      <w14:ligatures w14:val="none"/>
    </w:rPr>
  </w:style>
  <w:style w:type="paragraph" w:styleId="Pieddepage">
    <w:name w:val="footer"/>
    <w:basedOn w:val="Normal"/>
    <w:link w:val="PieddepageCar"/>
    <w:uiPriority w:val="99"/>
    <w:unhideWhenUsed/>
    <w:rsid w:val="0098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0CEA"/>
    <w:rPr>
      <w:kern w:val="0"/>
      <w14:ligatures w14:val="none"/>
    </w:rPr>
  </w:style>
  <w:style w:type="paragraph" w:styleId="Paragraphedeliste">
    <w:name w:val="List Paragraph"/>
    <w:basedOn w:val="Normal"/>
    <w:uiPriority w:val="34"/>
    <w:qFormat/>
    <w:rsid w:val="00F32643"/>
    <w:pPr>
      <w:ind w:left="720"/>
      <w:contextualSpacing/>
    </w:pPr>
  </w:style>
  <w:style w:type="character" w:styleId="Mentionnonrsolue">
    <w:name w:val="Unresolved Mention"/>
    <w:basedOn w:val="Policepardfaut"/>
    <w:uiPriority w:val="99"/>
    <w:semiHidden/>
    <w:unhideWhenUsed/>
    <w:rsid w:val="002500CE"/>
    <w:rPr>
      <w:color w:val="605E5C"/>
      <w:shd w:val="clear" w:color="auto" w:fill="E1DFDD"/>
    </w:rPr>
  </w:style>
  <w:style w:type="paragraph" w:styleId="NormalWeb">
    <w:name w:val="Normal (Web)"/>
    <w:basedOn w:val="Normal"/>
    <w:uiPriority w:val="99"/>
    <w:semiHidden/>
    <w:unhideWhenUsed/>
    <w:rsid w:val="00A33B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0195">
      <w:bodyDiv w:val="1"/>
      <w:marLeft w:val="0"/>
      <w:marRight w:val="0"/>
      <w:marTop w:val="0"/>
      <w:marBottom w:val="0"/>
      <w:divBdr>
        <w:top w:val="none" w:sz="0" w:space="0" w:color="auto"/>
        <w:left w:val="none" w:sz="0" w:space="0" w:color="auto"/>
        <w:bottom w:val="none" w:sz="0" w:space="0" w:color="auto"/>
        <w:right w:val="none" w:sz="0" w:space="0" w:color="auto"/>
      </w:divBdr>
    </w:div>
    <w:div w:id="220530261">
      <w:bodyDiv w:val="1"/>
      <w:marLeft w:val="0"/>
      <w:marRight w:val="0"/>
      <w:marTop w:val="0"/>
      <w:marBottom w:val="0"/>
      <w:divBdr>
        <w:top w:val="none" w:sz="0" w:space="0" w:color="auto"/>
        <w:left w:val="none" w:sz="0" w:space="0" w:color="auto"/>
        <w:bottom w:val="none" w:sz="0" w:space="0" w:color="auto"/>
        <w:right w:val="none" w:sz="0" w:space="0" w:color="auto"/>
      </w:divBdr>
    </w:div>
    <w:div w:id="227107306">
      <w:bodyDiv w:val="1"/>
      <w:marLeft w:val="0"/>
      <w:marRight w:val="0"/>
      <w:marTop w:val="0"/>
      <w:marBottom w:val="0"/>
      <w:divBdr>
        <w:top w:val="none" w:sz="0" w:space="0" w:color="auto"/>
        <w:left w:val="none" w:sz="0" w:space="0" w:color="auto"/>
        <w:bottom w:val="none" w:sz="0" w:space="0" w:color="auto"/>
        <w:right w:val="none" w:sz="0" w:space="0" w:color="auto"/>
      </w:divBdr>
    </w:div>
    <w:div w:id="270405296">
      <w:bodyDiv w:val="1"/>
      <w:marLeft w:val="0"/>
      <w:marRight w:val="0"/>
      <w:marTop w:val="0"/>
      <w:marBottom w:val="0"/>
      <w:divBdr>
        <w:top w:val="none" w:sz="0" w:space="0" w:color="auto"/>
        <w:left w:val="none" w:sz="0" w:space="0" w:color="auto"/>
        <w:bottom w:val="none" w:sz="0" w:space="0" w:color="auto"/>
        <w:right w:val="none" w:sz="0" w:space="0" w:color="auto"/>
      </w:divBdr>
    </w:div>
    <w:div w:id="341705788">
      <w:bodyDiv w:val="1"/>
      <w:marLeft w:val="0"/>
      <w:marRight w:val="0"/>
      <w:marTop w:val="0"/>
      <w:marBottom w:val="0"/>
      <w:divBdr>
        <w:top w:val="none" w:sz="0" w:space="0" w:color="auto"/>
        <w:left w:val="none" w:sz="0" w:space="0" w:color="auto"/>
        <w:bottom w:val="none" w:sz="0" w:space="0" w:color="auto"/>
        <w:right w:val="none" w:sz="0" w:space="0" w:color="auto"/>
      </w:divBdr>
    </w:div>
    <w:div w:id="381514545">
      <w:bodyDiv w:val="1"/>
      <w:marLeft w:val="0"/>
      <w:marRight w:val="0"/>
      <w:marTop w:val="0"/>
      <w:marBottom w:val="0"/>
      <w:divBdr>
        <w:top w:val="none" w:sz="0" w:space="0" w:color="auto"/>
        <w:left w:val="none" w:sz="0" w:space="0" w:color="auto"/>
        <w:bottom w:val="none" w:sz="0" w:space="0" w:color="auto"/>
        <w:right w:val="none" w:sz="0" w:space="0" w:color="auto"/>
      </w:divBdr>
    </w:div>
    <w:div w:id="443497311">
      <w:bodyDiv w:val="1"/>
      <w:marLeft w:val="0"/>
      <w:marRight w:val="0"/>
      <w:marTop w:val="0"/>
      <w:marBottom w:val="0"/>
      <w:divBdr>
        <w:top w:val="none" w:sz="0" w:space="0" w:color="auto"/>
        <w:left w:val="none" w:sz="0" w:space="0" w:color="auto"/>
        <w:bottom w:val="none" w:sz="0" w:space="0" w:color="auto"/>
        <w:right w:val="none" w:sz="0" w:space="0" w:color="auto"/>
      </w:divBdr>
    </w:div>
    <w:div w:id="499659406">
      <w:bodyDiv w:val="1"/>
      <w:marLeft w:val="0"/>
      <w:marRight w:val="0"/>
      <w:marTop w:val="0"/>
      <w:marBottom w:val="0"/>
      <w:divBdr>
        <w:top w:val="none" w:sz="0" w:space="0" w:color="auto"/>
        <w:left w:val="none" w:sz="0" w:space="0" w:color="auto"/>
        <w:bottom w:val="none" w:sz="0" w:space="0" w:color="auto"/>
        <w:right w:val="none" w:sz="0" w:space="0" w:color="auto"/>
      </w:divBdr>
    </w:div>
    <w:div w:id="595217227">
      <w:bodyDiv w:val="1"/>
      <w:marLeft w:val="0"/>
      <w:marRight w:val="0"/>
      <w:marTop w:val="0"/>
      <w:marBottom w:val="0"/>
      <w:divBdr>
        <w:top w:val="none" w:sz="0" w:space="0" w:color="auto"/>
        <w:left w:val="none" w:sz="0" w:space="0" w:color="auto"/>
        <w:bottom w:val="none" w:sz="0" w:space="0" w:color="auto"/>
        <w:right w:val="none" w:sz="0" w:space="0" w:color="auto"/>
      </w:divBdr>
    </w:div>
    <w:div w:id="674841748">
      <w:bodyDiv w:val="1"/>
      <w:marLeft w:val="0"/>
      <w:marRight w:val="0"/>
      <w:marTop w:val="0"/>
      <w:marBottom w:val="0"/>
      <w:divBdr>
        <w:top w:val="none" w:sz="0" w:space="0" w:color="auto"/>
        <w:left w:val="none" w:sz="0" w:space="0" w:color="auto"/>
        <w:bottom w:val="none" w:sz="0" w:space="0" w:color="auto"/>
        <w:right w:val="none" w:sz="0" w:space="0" w:color="auto"/>
      </w:divBdr>
      <w:divsChild>
        <w:div w:id="367922560">
          <w:marLeft w:val="0"/>
          <w:marRight w:val="0"/>
          <w:marTop w:val="0"/>
          <w:marBottom w:val="0"/>
          <w:divBdr>
            <w:top w:val="none" w:sz="0" w:space="0" w:color="auto"/>
            <w:left w:val="single" w:sz="6" w:space="0" w:color="CCCCCC"/>
            <w:bottom w:val="single" w:sz="6" w:space="0" w:color="CCCCCC"/>
            <w:right w:val="single" w:sz="6" w:space="0" w:color="CCCCCC"/>
          </w:divBdr>
          <w:divsChild>
            <w:div w:id="445661409">
              <w:marLeft w:val="0"/>
              <w:marRight w:val="0"/>
              <w:marTop w:val="0"/>
              <w:marBottom w:val="0"/>
              <w:divBdr>
                <w:top w:val="none" w:sz="0" w:space="0" w:color="auto"/>
                <w:left w:val="none" w:sz="0" w:space="0" w:color="auto"/>
                <w:bottom w:val="none" w:sz="0" w:space="0" w:color="auto"/>
                <w:right w:val="none" w:sz="0" w:space="0" w:color="auto"/>
              </w:divBdr>
            </w:div>
          </w:divsChild>
        </w:div>
        <w:div w:id="1864202112">
          <w:marLeft w:val="0"/>
          <w:marRight w:val="0"/>
          <w:marTop w:val="0"/>
          <w:marBottom w:val="0"/>
          <w:divBdr>
            <w:top w:val="none" w:sz="0" w:space="0" w:color="auto"/>
            <w:left w:val="single" w:sz="6" w:space="0" w:color="CCCCCC"/>
            <w:bottom w:val="single" w:sz="6" w:space="0" w:color="CCCCCC"/>
            <w:right w:val="single" w:sz="6" w:space="0" w:color="CCCCCC"/>
          </w:divBdr>
          <w:divsChild>
            <w:div w:id="1080713305">
              <w:marLeft w:val="0"/>
              <w:marRight w:val="0"/>
              <w:marTop w:val="0"/>
              <w:marBottom w:val="0"/>
              <w:divBdr>
                <w:top w:val="single" w:sz="6" w:space="0" w:color="CCCCCC"/>
                <w:left w:val="single" w:sz="6" w:space="0" w:color="CCCCCC"/>
                <w:bottom w:val="single" w:sz="6" w:space="0" w:color="CCCCCC"/>
                <w:right w:val="single" w:sz="6" w:space="0" w:color="CCCCCC"/>
              </w:divBdr>
              <w:divsChild>
                <w:div w:id="1211923576">
                  <w:marLeft w:val="0"/>
                  <w:marRight w:val="0"/>
                  <w:marTop w:val="0"/>
                  <w:marBottom w:val="0"/>
                  <w:divBdr>
                    <w:top w:val="none" w:sz="0" w:space="0" w:color="auto"/>
                    <w:left w:val="none" w:sz="0" w:space="0" w:color="auto"/>
                    <w:bottom w:val="none" w:sz="0" w:space="0" w:color="auto"/>
                    <w:right w:val="none" w:sz="0" w:space="0" w:color="auto"/>
                  </w:divBdr>
                </w:div>
              </w:divsChild>
            </w:div>
            <w:div w:id="1683895334">
              <w:marLeft w:val="0"/>
              <w:marRight w:val="0"/>
              <w:marTop w:val="0"/>
              <w:marBottom w:val="0"/>
              <w:divBdr>
                <w:top w:val="none" w:sz="0" w:space="0" w:color="auto"/>
                <w:left w:val="single" w:sz="6" w:space="0" w:color="CCCCCC"/>
                <w:bottom w:val="single" w:sz="6" w:space="0" w:color="CCCCCC"/>
                <w:right w:val="single" w:sz="6" w:space="0" w:color="CCCCCC"/>
              </w:divBdr>
              <w:divsChild>
                <w:div w:id="15989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1722">
      <w:bodyDiv w:val="1"/>
      <w:marLeft w:val="0"/>
      <w:marRight w:val="0"/>
      <w:marTop w:val="0"/>
      <w:marBottom w:val="0"/>
      <w:divBdr>
        <w:top w:val="none" w:sz="0" w:space="0" w:color="auto"/>
        <w:left w:val="none" w:sz="0" w:space="0" w:color="auto"/>
        <w:bottom w:val="none" w:sz="0" w:space="0" w:color="auto"/>
        <w:right w:val="none" w:sz="0" w:space="0" w:color="auto"/>
      </w:divBdr>
    </w:div>
    <w:div w:id="713695504">
      <w:bodyDiv w:val="1"/>
      <w:marLeft w:val="0"/>
      <w:marRight w:val="0"/>
      <w:marTop w:val="0"/>
      <w:marBottom w:val="0"/>
      <w:divBdr>
        <w:top w:val="none" w:sz="0" w:space="0" w:color="auto"/>
        <w:left w:val="none" w:sz="0" w:space="0" w:color="auto"/>
        <w:bottom w:val="none" w:sz="0" w:space="0" w:color="auto"/>
        <w:right w:val="none" w:sz="0" w:space="0" w:color="auto"/>
      </w:divBdr>
    </w:div>
    <w:div w:id="780607095">
      <w:bodyDiv w:val="1"/>
      <w:marLeft w:val="0"/>
      <w:marRight w:val="0"/>
      <w:marTop w:val="0"/>
      <w:marBottom w:val="0"/>
      <w:divBdr>
        <w:top w:val="none" w:sz="0" w:space="0" w:color="auto"/>
        <w:left w:val="none" w:sz="0" w:space="0" w:color="auto"/>
        <w:bottom w:val="none" w:sz="0" w:space="0" w:color="auto"/>
        <w:right w:val="none" w:sz="0" w:space="0" w:color="auto"/>
      </w:divBdr>
    </w:div>
    <w:div w:id="781917284">
      <w:bodyDiv w:val="1"/>
      <w:marLeft w:val="0"/>
      <w:marRight w:val="0"/>
      <w:marTop w:val="0"/>
      <w:marBottom w:val="0"/>
      <w:divBdr>
        <w:top w:val="none" w:sz="0" w:space="0" w:color="auto"/>
        <w:left w:val="none" w:sz="0" w:space="0" w:color="auto"/>
        <w:bottom w:val="none" w:sz="0" w:space="0" w:color="auto"/>
        <w:right w:val="none" w:sz="0" w:space="0" w:color="auto"/>
      </w:divBdr>
    </w:div>
    <w:div w:id="991644668">
      <w:bodyDiv w:val="1"/>
      <w:marLeft w:val="0"/>
      <w:marRight w:val="0"/>
      <w:marTop w:val="0"/>
      <w:marBottom w:val="0"/>
      <w:divBdr>
        <w:top w:val="none" w:sz="0" w:space="0" w:color="auto"/>
        <w:left w:val="none" w:sz="0" w:space="0" w:color="auto"/>
        <w:bottom w:val="none" w:sz="0" w:space="0" w:color="auto"/>
        <w:right w:val="none" w:sz="0" w:space="0" w:color="auto"/>
      </w:divBdr>
    </w:div>
    <w:div w:id="1080522804">
      <w:bodyDiv w:val="1"/>
      <w:marLeft w:val="0"/>
      <w:marRight w:val="0"/>
      <w:marTop w:val="0"/>
      <w:marBottom w:val="0"/>
      <w:divBdr>
        <w:top w:val="none" w:sz="0" w:space="0" w:color="auto"/>
        <w:left w:val="none" w:sz="0" w:space="0" w:color="auto"/>
        <w:bottom w:val="none" w:sz="0" w:space="0" w:color="auto"/>
        <w:right w:val="none" w:sz="0" w:space="0" w:color="auto"/>
      </w:divBdr>
    </w:div>
    <w:div w:id="1100225399">
      <w:bodyDiv w:val="1"/>
      <w:marLeft w:val="0"/>
      <w:marRight w:val="0"/>
      <w:marTop w:val="0"/>
      <w:marBottom w:val="0"/>
      <w:divBdr>
        <w:top w:val="none" w:sz="0" w:space="0" w:color="auto"/>
        <w:left w:val="none" w:sz="0" w:space="0" w:color="auto"/>
        <w:bottom w:val="none" w:sz="0" w:space="0" w:color="auto"/>
        <w:right w:val="none" w:sz="0" w:space="0" w:color="auto"/>
      </w:divBdr>
    </w:div>
    <w:div w:id="1304580406">
      <w:bodyDiv w:val="1"/>
      <w:marLeft w:val="0"/>
      <w:marRight w:val="0"/>
      <w:marTop w:val="0"/>
      <w:marBottom w:val="0"/>
      <w:divBdr>
        <w:top w:val="none" w:sz="0" w:space="0" w:color="auto"/>
        <w:left w:val="none" w:sz="0" w:space="0" w:color="auto"/>
        <w:bottom w:val="none" w:sz="0" w:space="0" w:color="auto"/>
        <w:right w:val="none" w:sz="0" w:space="0" w:color="auto"/>
      </w:divBdr>
    </w:div>
    <w:div w:id="1445538913">
      <w:bodyDiv w:val="1"/>
      <w:marLeft w:val="0"/>
      <w:marRight w:val="0"/>
      <w:marTop w:val="0"/>
      <w:marBottom w:val="0"/>
      <w:divBdr>
        <w:top w:val="none" w:sz="0" w:space="0" w:color="auto"/>
        <w:left w:val="none" w:sz="0" w:space="0" w:color="auto"/>
        <w:bottom w:val="none" w:sz="0" w:space="0" w:color="auto"/>
        <w:right w:val="none" w:sz="0" w:space="0" w:color="auto"/>
      </w:divBdr>
    </w:div>
    <w:div w:id="1490831377">
      <w:bodyDiv w:val="1"/>
      <w:marLeft w:val="0"/>
      <w:marRight w:val="0"/>
      <w:marTop w:val="0"/>
      <w:marBottom w:val="0"/>
      <w:divBdr>
        <w:top w:val="none" w:sz="0" w:space="0" w:color="auto"/>
        <w:left w:val="none" w:sz="0" w:space="0" w:color="auto"/>
        <w:bottom w:val="none" w:sz="0" w:space="0" w:color="auto"/>
        <w:right w:val="none" w:sz="0" w:space="0" w:color="auto"/>
      </w:divBdr>
    </w:div>
    <w:div w:id="1496989540">
      <w:bodyDiv w:val="1"/>
      <w:marLeft w:val="0"/>
      <w:marRight w:val="0"/>
      <w:marTop w:val="0"/>
      <w:marBottom w:val="0"/>
      <w:divBdr>
        <w:top w:val="none" w:sz="0" w:space="0" w:color="auto"/>
        <w:left w:val="none" w:sz="0" w:space="0" w:color="auto"/>
        <w:bottom w:val="none" w:sz="0" w:space="0" w:color="auto"/>
        <w:right w:val="none" w:sz="0" w:space="0" w:color="auto"/>
      </w:divBdr>
    </w:div>
    <w:div w:id="1520584283">
      <w:bodyDiv w:val="1"/>
      <w:marLeft w:val="0"/>
      <w:marRight w:val="0"/>
      <w:marTop w:val="0"/>
      <w:marBottom w:val="0"/>
      <w:divBdr>
        <w:top w:val="none" w:sz="0" w:space="0" w:color="auto"/>
        <w:left w:val="none" w:sz="0" w:space="0" w:color="auto"/>
        <w:bottom w:val="none" w:sz="0" w:space="0" w:color="auto"/>
        <w:right w:val="none" w:sz="0" w:space="0" w:color="auto"/>
      </w:divBdr>
    </w:div>
    <w:div w:id="1560554782">
      <w:bodyDiv w:val="1"/>
      <w:marLeft w:val="0"/>
      <w:marRight w:val="0"/>
      <w:marTop w:val="0"/>
      <w:marBottom w:val="0"/>
      <w:divBdr>
        <w:top w:val="none" w:sz="0" w:space="0" w:color="auto"/>
        <w:left w:val="none" w:sz="0" w:space="0" w:color="auto"/>
        <w:bottom w:val="none" w:sz="0" w:space="0" w:color="auto"/>
        <w:right w:val="none" w:sz="0" w:space="0" w:color="auto"/>
      </w:divBdr>
    </w:div>
    <w:div w:id="1566329863">
      <w:bodyDiv w:val="1"/>
      <w:marLeft w:val="0"/>
      <w:marRight w:val="0"/>
      <w:marTop w:val="0"/>
      <w:marBottom w:val="0"/>
      <w:divBdr>
        <w:top w:val="none" w:sz="0" w:space="0" w:color="auto"/>
        <w:left w:val="none" w:sz="0" w:space="0" w:color="auto"/>
        <w:bottom w:val="none" w:sz="0" w:space="0" w:color="auto"/>
        <w:right w:val="none" w:sz="0" w:space="0" w:color="auto"/>
      </w:divBdr>
    </w:div>
    <w:div w:id="1568031866">
      <w:bodyDiv w:val="1"/>
      <w:marLeft w:val="0"/>
      <w:marRight w:val="0"/>
      <w:marTop w:val="0"/>
      <w:marBottom w:val="0"/>
      <w:divBdr>
        <w:top w:val="none" w:sz="0" w:space="0" w:color="auto"/>
        <w:left w:val="none" w:sz="0" w:space="0" w:color="auto"/>
        <w:bottom w:val="none" w:sz="0" w:space="0" w:color="auto"/>
        <w:right w:val="none" w:sz="0" w:space="0" w:color="auto"/>
      </w:divBdr>
    </w:div>
    <w:div w:id="1622804491">
      <w:bodyDiv w:val="1"/>
      <w:marLeft w:val="0"/>
      <w:marRight w:val="0"/>
      <w:marTop w:val="0"/>
      <w:marBottom w:val="0"/>
      <w:divBdr>
        <w:top w:val="none" w:sz="0" w:space="0" w:color="auto"/>
        <w:left w:val="none" w:sz="0" w:space="0" w:color="auto"/>
        <w:bottom w:val="none" w:sz="0" w:space="0" w:color="auto"/>
        <w:right w:val="none" w:sz="0" w:space="0" w:color="auto"/>
      </w:divBdr>
    </w:div>
    <w:div w:id="1666516678">
      <w:bodyDiv w:val="1"/>
      <w:marLeft w:val="0"/>
      <w:marRight w:val="0"/>
      <w:marTop w:val="0"/>
      <w:marBottom w:val="0"/>
      <w:divBdr>
        <w:top w:val="none" w:sz="0" w:space="0" w:color="auto"/>
        <w:left w:val="none" w:sz="0" w:space="0" w:color="auto"/>
        <w:bottom w:val="none" w:sz="0" w:space="0" w:color="auto"/>
        <w:right w:val="none" w:sz="0" w:space="0" w:color="auto"/>
      </w:divBdr>
    </w:div>
    <w:div w:id="1689140890">
      <w:bodyDiv w:val="1"/>
      <w:marLeft w:val="0"/>
      <w:marRight w:val="0"/>
      <w:marTop w:val="0"/>
      <w:marBottom w:val="0"/>
      <w:divBdr>
        <w:top w:val="none" w:sz="0" w:space="0" w:color="auto"/>
        <w:left w:val="none" w:sz="0" w:space="0" w:color="auto"/>
        <w:bottom w:val="none" w:sz="0" w:space="0" w:color="auto"/>
        <w:right w:val="none" w:sz="0" w:space="0" w:color="auto"/>
      </w:divBdr>
    </w:div>
    <w:div w:id="1714619762">
      <w:bodyDiv w:val="1"/>
      <w:marLeft w:val="0"/>
      <w:marRight w:val="0"/>
      <w:marTop w:val="0"/>
      <w:marBottom w:val="0"/>
      <w:divBdr>
        <w:top w:val="none" w:sz="0" w:space="0" w:color="auto"/>
        <w:left w:val="none" w:sz="0" w:space="0" w:color="auto"/>
        <w:bottom w:val="none" w:sz="0" w:space="0" w:color="auto"/>
        <w:right w:val="none" w:sz="0" w:space="0" w:color="auto"/>
      </w:divBdr>
    </w:div>
    <w:div w:id="1768691381">
      <w:bodyDiv w:val="1"/>
      <w:marLeft w:val="0"/>
      <w:marRight w:val="0"/>
      <w:marTop w:val="0"/>
      <w:marBottom w:val="0"/>
      <w:divBdr>
        <w:top w:val="none" w:sz="0" w:space="0" w:color="auto"/>
        <w:left w:val="none" w:sz="0" w:space="0" w:color="auto"/>
        <w:bottom w:val="none" w:sz="0" w:space="0" w:color="auto"/>
        <w:right w:val="none" w:sz="0" w:space="0" w:color="auto"/>
      </w:divBdr>
    </w:div>
    <w:div w:id="1796748465">
      <w:bodyDiv w:val="1"/>
      <w:marLeft w:val="0"/>
      <w:marRight w:val="0"/>
      <w:marTop w:val="0"/>
      <w:marBottom w:val="0"/>
      <w:divBdr>
        <w:top w:val="none" w:sz="0" w:space="0" w:color="auto"/>
        <w:left w:val="none" w:sz="0" w:space="0" w:color="auto"/>
        <w:bottom w:val="none" w:sz="0" w:space="0" w:color="auto"/>
        <w:right w:val="none" w:sz="0" w:space="0" w:color="auto"/>
      </w:divBdr>
    </w:div>
    <w:div w:id="1939826770">
      <w:bodyDiv w:val="1"/>
      <w:marLeft w:val="0"/>
      <w:marRight w:val="0"/>
      <w:marTop w:val="0"/>
      <w:marBottom w:val="0"/>
      <w:divBdr>
        <w:top w:val="none" w:sz="0" w:space="0" w:color="auto"/>
        <w:left w:val="none" w:sz="0" w:space="0" w:color="auto"/>
        <w:bottom w:val="none" w:sz="0" w:space="0" w:color="auto"/>
        <w:right w:val="none" w:sz="0" w:space="0" w:color="auto"/>
      </w:divBdr>
    </w:div>
    <w:div w:id="1941914392">
      <w:bodyDiv w:val="1"/>
      <w:marLeft w:val="0"/>
      <w:marRight w:val="0"/>
      <w:marTop w:val="0"/>
      <w:marBottom w:val="0"/>
      <w:divBdr>
        <w:top w:val="none" w:sz="0" w:space="0" w:color="auto"/>
        <w:left w:val="none" w:sz="0" w:space="0" w:color="auto"/>
        <w:bottom w:val="none" w:sz="0" w:space="0" w:color="auto"/>
        <w:right w:val="none" w:sz="0" w:space="0" w:color="auto"/>
      </w:divBdr>
    </w:div>
    <w:div w:id="2033989677">
      <w:bodyDiv w:val="1"/>
      <w:marLeft w:val="0"/>
      <w:marRight w:val="0"/>
      <w:marTop w:val="0"/>
      <w:marBottom w:val="0"/>
      <w:divBdr>
        <w:top w:val="none" w:sz="0" w:space="0" w:color="auto"/>
        <w:left w:val="none" w:sz="0" w:space="0" w:color="auto"/>
        <w:bottom w:val="none" w:sz="0" w:space="0" w:color="auto"/>
        <w:right w:val="none" w:sz="0" w:space="0" w:color="auto"/>
      </w:divBdr>
    </w:div>
    <w:div w:id="20710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gp.cyclo@cegete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A831-E4BC-4B77-8903-0A886807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8210</TotalTime>
  <Pages>4</Pages>
  <Words>728</Words>
  <Characters>4010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GAUTHIER</dc:creator>
  <cp:keywords/>
  <dc:description/>
  <cp:lastModifiedBy>Christian GAUTHIER</cp:lastModifiedBy>
  <cp:revision>84</cp:revision>
  <cp:lastPrinted>2024-12-31T13:01:00Z</cp:lastPrinted>
  <dcterms:created xsi:type="dcterms:W3CDTF">2024-10-02T07:35:00Z</dcterms:created>
  <dcterms:modified xsi:type="dcterms:W3CDTF">2025-01-27T17:38:00Z</dcterms:modified>
</cp:coreProperties>
</file>